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5528"/>
      </w:tblGrid>
      <w:tr w:rsidR="00CD06F7" w:rsidRPr="00CD06F7" w:rsidTr="00CD06F7">
        <w:tc>
          <w:tcPr>
            <w:tcW w:w="5382" w:type="dxa"/>
            <w:vAlign w:val="center"/>
          </w:tcPr>
          <w:p w:rsidR="00CD06F7" w:rsidRPr="00CD06F7" w:rsidRDefault="00CD06F7" w:rsidP="00845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6F7">
              <w:rPr>
                <w:rFonts w:ascii="Times New Roman" w:hAnsi="Times New Roman" w:cs="Times New Roman"/>
                <w:b/>
                <w:sz w:val="28"/>
                <w:szCs w:val="28"/>
              </w:rPr>
              <w:t>PHÒNG GD &amp; ĐT QUẬN BẮC TỪ LIÊM</w:t>
            </w:r>
          </w:p>
          <w:p w:rsidR="00CD06F7" w:rsidRPr="00CD06F7" w:rsidRDefault="00CD06F7" w:rsidP="00845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6F7">
              <w:rPr>
                <w:rFonts w:ascii="Times New Roman" w:hAnsi="Times New Roman" w:cs="Times New Roman"/>
                <w:b/>
                <w:sz w:val="28"/>
                <w:szCs w:val="28"/>
              </w:rPr>
              <w:t>TRƯỜNG THCS CỐ NHUẾ 2</w:t>
            </w:r>
          </w:p>
        </w:tc>
        <w:tc>
          <w:tcPr>
            <w:tcW w:w="5528" w:type="dxa"/>
            <w:vAlign w:val="center"/>
          </w:tcPr>
          <w:p w:rsidR="00CD06F7" w:rsidRPr="00CD06F7" w:rsidRDefault="00CD06F7" w:rsidP="00845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6F7">
              <w:rPr>
                <w:rFonts w:ascii="Times New Roman" w:hAnsi="Times New Roman" w:cs="Times New Roman"/>
                <w:b/>
                <w:sz w:val="28"/>
                <w:szCs w:val="28"/>
              </w:rPr>
              <w:t>ĐỀ KIỂM TRA HỌC KÌ I</w:t>
            </w:r>
          </w:p>
          <w:p w:rsidR="00CD06F7" w:rsidRPr="00CD06F7" w:rsidRDefault="00CD06F7" w:rsidP="00845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6F7">
              <w:rPr>
                <w:rFonts w:ascii="Times New Roman" w:hAnsi="Times New Roman" w:cs="Times New Roman"/>
                <w:b/>
                <w:sz w:val="28"/>
                <w:szCs w:val="28"/>
              </w:rPr>
              <w:t>NĂM HỌC 2017 – 2018</w:t>
            </w:r>
            <w:r w:rsidR="00825B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D06F7">
              <w:rPr>
                <w:rFonts w:ascii="Times New Roman" w:hAnsi="Times New Roman" w:cs="Times New Roman"/>
                <w:b/>
                <w:sz w:val="28"/>
                <w:szCs w:val="28"/>
              </w:rPr>
              <w:t>MÔN: TOÁN 8</w:t>
            </w:r>
          </w:p>
          <w:p w:rsidR="00CD06F7" w:rsidRPr="00CD06F7" w:rsidRDefault="00CD06F7" w:rsidP="00845D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06F7">
              <w:rPr>
                <w:rFonts w:ascii="Times New Roman" w:hAnsi="Times New Roman" w:cs="Times New Roman"/>
                <w:i/>
                <w:sz w:val="28"/>
                <w:szCs w:val="28"/>
              </w:rPr>
              <w:t>Thời gian 90 phút (không kể thời gian giao đề)</w:t>
            </w:r>
          </w:p>
        </w:tc>
      </w:tr>
    </w:tbl>
    <w:p w:rsidR="00E809CE" w:rsidRPr="00825BF5" w:rsidRDefault="00CD06F7" w:rsidP="00845D84">
      <w:pPr>
        <w:pStyle w:val="ListParagraph"/>
        <w:numPr>
          <w:ilvl w:val="0"/>
          <w:numId w:val="10"/>
        </w:numPr>
        <w:spacing w:before="120" w:line="240" w:lineRule="auto"/>
        <w:ind w:left="1077"/>
        <w:rPr>
          <w:rFonts w:ascii="Times New Roman" w:hAnsi="Times New Roman" w:cs="Times New Roman"/>
          <w:sz w:val="28"/>
          <w:szCs w:val="28"/>
        </w:rPr>
      </w:pPr>
      <w:r w:rsidRPr="00825BF5">
        <w:rPr>
          <w:rFonts w:ascii="Times New Roman" w:hAnsi="Times New Roman" w:cs="Times New Roman"/>
          <w:b/>
          <w:sz w:val="28"/>
          <w:szCs w:val="28"/>
        </w:rPr>
        <w:t>Trắc nghiệm (1 điểm)</w:t>
      </w:r>
      <w:r w:rsidRPr="00825BF5">
        <w:rPr>
          <w:rFonts w:ascii="Times New Roman" w:hAnsi="Times New Roman" w:cs="Times New Roman"/>
          <w:sz w:val="28"/>
          <w:szCs w:val="28"/>
        </w:rPr>
        <w:t>. (Chọn 1 đáp án đúng trong mỗi câu sau đây)</w:t>
      </w:r>
    </w:p>
    <w:p w:rsidR="00E809CE" w:rsidRDefault="00E809CE" w:rsidP="00845D84">
      <w:pPr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 w:rsidRPr="00E809CE">
        <w:rPr>
          <w:rFonts w:ascii="Times New Roman" w:hAnsi="Times New Roman" w:cs="Times New Roman"/>
          <w:b/>
          <w:sz w:val="28"/>
          <w:szCs w:val="28"/>
        </w:rPr>
        <w:t>Câu 1</w:t>
      </w:r>
      <w:r>
        <w:rPr>
          <w:rFonts w:ascii="Times New Roman" w:hAnsi="Times New Roman" w:cs="Times New Roman"/>
          <w:sz w:val="28"/>
          <w:szCs w:val="28"/>
        </w:rPr>
        <w:t xml:space="preserve">: Điều kiện xác định của phân thức </w:t>
      </w:r>
      <w:r w:rsidRPr="00E809CE">
        <w:rPr>
          <w:rFonts w:ascii="Times New Roman" w:hAnsi="Times New Roman" w:cs="Times New Roman"/>
          <w:position w:val="-28"/>
          <w:sz w:val="28"/>
          <w:szCs w:val="28"/>
        </w:rPr>
        <w:object w:dxaOrig="9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36pt" o:ole="">
            <v:imagedata r:id="rId7" o:title=""/>
          </v:shape>
          <o:OLEObject Type="Embed" ProgID="Equation.DSMT4" ShapeID="_x0000_i1025" DrawAspect="Content" ObjectID="_1601618261" r:id="rId8"/>
        </w:object>
      </w:r>
      <w:r>
        <w:rPr>
          <w:rFonts w:ascii="Times New Roman" w:hAnsi="Times New Roman" w:cs="Times New Roman"/>
          <w:sz w:val="28"/>
          <w:szCs w:val="28"/>
        </w:rPr>
        <w:t xml:space="preserve"> là:</w:t>
      </w:r>
    </w:p>
    <w:p w:rsidR="00E809CE" w:rsidRDefault="00E809CE" w:rsidP="00845D84">
      <w:pPr>
        <w:pStyle w:val="ListParagraph"/>
        <w:numPr>
          <w:ilvl w:val="0"/>
          <w:numId w:val="6"/>
        </w:numPr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 w:rsidRPr="00E809CE">
        <w:rPr>
          <w:rFonts w:ascii="Times New Roman" w:hAnsi="Times New Roman" w:cs="Times New Roman"/>
          <w:position w:val="-6"/>
          <w:sz w:val="28"/>
          <w:szCs w:val="28"/>
        </w:rPr>
        <w:object w:dxaOrig="620" w:dyaOrig="300">
          <v:shape id="_x0000_i1026" type="#_x0000_t75" style="width:30.75pt;height:15pt" o:ole="">
            <v:imagedata r:id="rId9" o:title=""/>
          </v:shape>
          <o:OLEObject Type="Embed" ProgID="Equation.DSMT4" ShapeID="_x0000_i1026" DrawAspect="Content" ObjectID="_1601618262" r:id="rId1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B. </w:t>
      </w:r>
      <w:r w:rsidRPr="00E809CE">
        <w:rPr>
          <w:rFonts w:ascii="Times New Roman" w:hAnsi="Times New Roman" w:cs="Times New Roman"/>
          <w:position w:val="-4"/>
          <w:sz w:val="28"/>
          <w:szCs w:val="28"/>
        </w:rPr>
        <w:object w:dxaOrig="639" w:dyaOrig="279">
          <v:shape id="_x0000_i1027" type="#_x0000_t75" style="width:32.25pt;height:14.25pt" o:ole="">
            <v:imagedata r:id="rId11" o:title=""/>
          </v:shape>
          <o:OLEObject Type="Embed" ProgID="Equation.DSMT4" ShapeID="_x0000_i1027" DrawAspect="Content" ObjectID="_1601618263" r:id="rId12"/>
        </w:object>
      </w:r>
      <w:r>
        <w:rPr>
          <w:rFonts w:ascii="Times New Roman" w:hAnsi="Times New Roman" w:cs="Times New Roman"/>
          <w:sz w:val="28"/>
          <w:szCs w:val="28"/>
        </w:rPr>
        <w:t xml:space="preserve"> và </w:t>
      </w:r>
      <w:r w:rsidRPr="00E809CE">
        <w:rPr>
          <w:rFonts w:ascii="Times New Roman" w:hAnsi="Times New Roman" w:cs="Times New Roman"/>
          <w:position w:val="-4"/>
          <w:sz w:val="28"/>
          <w:szCs w:val="28"/>
        </w:rPr>
        <w:object w:dxaOrig="800" w:dyaOrig="279">
          <v:shape id="_x0000_i1028" type="#_x0000_t75" style="width:39.75pt;height:14.25pt" o:ole="">
            <v:imagedata r:id="rId13" o:title=""/>
          </v:shape>
          <o:OLEObject Type="Embed" ProgID="Equation.DSMT4" ShapeID="_x0000_i1028" DrawAspect="Content" ObjectID="_1601618264" r:id="rId14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C. </w:t>
      </w:r>
      <w:r w:rsidRPr="00E809CE">
        <w:rPr>
          <w:rFonts w:ascii="Times New Roman" w:hAnsi="Times New Roman" w:cs="Times New Roman"/>
          <w:position w:val="-4"/>
          <w:sz w:val="28"/>
          <w:szCs w:val="28"/>
        </w:rPr>
        <w:object w:dxaOrig="639" w:dyaOrig="279">
          <v:shape id="_x0000_i1029" type="#_x0000_t75" style="width:32.25pt;height:14.25pt" o:ole="">
            <v:imagedata r:id="rId15" o:title=""/>
          </v:shape>
          <o:OLEObject Type="Embed" ProgID="Equation.DSMT4" ShapeID="_x0000_i1029" DrawAspect="Content" ObjectID="_1601618265" r:id="rId16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D. </w:t>
      </w:r>
      <w:r w:rsidRPr="00E809CE">
        <w:rPr>
          <w:rFonts w:ascii="Times New Roman" w:hAnsi="Times New Roman" w:cs="Times New Roman"/>
          <w:position w:val="-4"/>
          <w:sz w:val="28"/>
          <w:szCs w:val="28"/>
        </w:rPr>
        <w:object w:dxaOrig="800" w:dyaOrig="279">
          <v:shape id="_x0000_i1030" type="#_x0000_t75" style="width:39.75pt;height:14.25pt" o:ole="">
            <v:imagedata r:id="rId17" o:title=""/>
          </v:shape>
          <o:OLEObject Type="Embed" ProgID="Equation.DSMT4" ShapeID="_x0000_i1030" DrawAspect="Content" ObjectID="_1601618266" r:id="rId18"/>
        </w:object>
      </w:r>
    </w:p>
    <w:p w:rsidR="00E809CE" w:rsidRDefault="00E809CE" w:rsidP="00845D84">
      <w:pPr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 w:rsidRPr="00E809CE">
        <w:rPr>
          <w:rFonts w:ascii="Times New Roman" w:hAnsi="Times New Roman" w:cs="Times New Roman"/>
          <w:b/>
          <w:sz w:val="28"/>
          <w:szCs w:val="28"/>
        </w:rPr>
        <w:t>Câu 2</w:t>
      </w:r>
      <w:r>
        <w:rPr>
          <w:rFonts w:ascii="Times New Roman" w:hAnsi="Times New Roman" w:cs="Times New Roman"/>
          <w:sz w:val="28"/>
          <w:szCs w:val="28"/>
        </w:rPr>
        <w:t xml:space="preserve">: Rút gọn phân thức </w:t>
      </w:r>
      <w:r w:rsidRPr="00E809CE">
        <w:rPr>
          <w:rFonts w:ascii="Times New Roman" w:hAnsi="Times New Roman" w:cs="Times New Roman"/>
          <w:position w:val="-32"/>
          <w:sz w:val="28"/>
          <w:szCs w:val="28"/>
        </w:rPr>
        <w:object w:dxaOrig="1600" w:dyaOrig="800">
          <v:shape id="_x0000_i1031" type="#_x0000_t75" style="width:80.25pt;height:39.75pt" o:ole="">
            <v:imagedata r:id="rId19" o:title=""/>
          </v:shape>
          <o:OLEObject Type="Embed" ProgID="Equation.DSMT4" ShapeID="_x0000_i1031" DrawAspect="Content" ObjectID="_1601618267" r:id="rId20"/>
        </w:object>
      </w:r>
      <w:r>
        <w:rPr>
          <w:rFonts w:ascii="Times New Roman" w:hAnsi="Times New Roman" w:cs="Times New Roman"/>
          <w:sz w:val="28"/>
          <w:szCs w:val="28"/>
        </w:rPr>
        <w:t xml:space="preserve"> kết quả đúng là: </w:t>
      </w:r>
    </w:p>
    <w:p w:rsidR="00E809CE" w:rsidRDefault="00E809CE" w:rsidP="00845D84">
      <w:pPr>
        <w:pStyle w:val="ListParagraph"/>
        <w:numPr>
          <w:ilvl w:val="0"/>
          <w:numId w:val="7"/>
        </w:numPr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 w:rsidRPr="00E809CE">
        <w:rPr>
          <w:rFonts w:ascii="Times New Roman" w:hAnsi="Times New Roman" w:cs="Times New Roman"/>
          <w:position w:val="-32"/>
          <w:sz w:val="28"/>
          <w:szCs w:val="28"/>
        </w:rPr>
        <w:object w:dxaOrig="680" w:dyaOrig="760">
          <v:shape id="_x0000_i1032" type="#_x0000_t75" style="width:33.75pt;height:38.25pt" o:ole="">
            <v:imagedata r:id="rId21" o:title=""/>
          </v:shape>
          <o:OLEObject Type="Embed" ProgID="Equation.DSMT4" ShapeID="_x0000_i1032" DrawAspect="Content" ObjectID="_1601618268" r:id="rId22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B. </w:t>
      </w:r>
      <w:r w:rsidRPr="00E809CE">
        <w:rPr>
          <w:rFonts w:ascii="Times New Roman" w:hAnsi="Times New Roman" w:cs="Times New Roman"/>
          <w:position w:val="-32"/>
          <w:sz w:val="28"/>
          <w:szCs w:val="28"/>
        </w:rPr>
        <w:object w:dxaOrig="680" w:dyaOrig="760">
          <v:shape id="_x0000_i1033" type="#_x0000_t75" style="width:33.75pt;height:38.25pt" o:ole="">
            <v:imagedata r:id="rId23" o:title=""/>
          </v:shape>
          <o:OLEObject Type="Embed" ProgID="Equation.DSMT4" ShapeID="_x0000_i1033" DrawAspect="Content" ObjectID="_1601618269" r:id="rId24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C. </w:t>
      </w:r>
      <w:r w:rsidRPr="00E809CE">
        <w:rPr>
          <w:rFonts w:ascii="Times New Roman" w:hAnsi="Times New Roman" w:cs="Times New Roman"/>
          <w:position w:val="-12"/>
          <w:sz w:val="28"/>
          <w:szCs w:val="28"/>
        </w:rPr>
        <w:object w:dxaOrig="499" w:dyaOrig="360">
          <v:shape id="_x0000_i1034" type="#_x0000_t75" style="width:24.75pt;height:18pt" o:ole="">
            <v:imagedata r:id="rId25" o:title=""/>
          </v:shape>
          <o:OLEObject Type="Embed" ProgID="Equation.DSMT4" ShapeID="_x0000_i1034" DrawAspect="Content" ObjectID="_1601618270" r:id="rId26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D. </w:t>
      </w:r>
      <w:r w:rsidRPr="00E809CE">
        <w:rPr>
          <w:rFonts w:ascii="Times New Roman" w:hAnsi="Times New Roman" w:cs="Times New Roman"/>
          <w:position w:val="-12"/>
          <w:sz w:val="28"/>
          <w:szCs w:val="28"/>
        </w:rPr>
        <w:object w:dxaOrig="660" w:dyaOrig="360">
          <v:shape id="_x0000_i1035" type="#_x0000_t75" style="width:33pt;height:18pt" o:ole="">
            <v:imagedata r:id="rId27" o:title=""/>
          </v:shape>
          <o:OLEObject Type="Embed" ProgID="Equation.DSMT4" ShapeID="_x0000_i1035" DrawAspect="Content" ObjectID="_1601618271" r:id="rId28"/>
        </w:object>
      </w:r>
    </w:p>
    <w:p w:rsidR="00E809CE" w:rsidRDefault="00E809CE" w:rsidP="00845D84">
      <w:pPr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 w:rsidRPr="00E809CE">
        <w:rPr>
          <w:rFonts w:ascii="Times New Roman" w:hAnsi="Times New Roman" w:cs="Times New Roman"/>
          <w:b/>
          <w:sz w:val="28"/>
          <w:szCs w:val="28"/>
        </w:rPr>
        <w:t>Câu 3</w:t>
      </w:r>
      <w:r>
        <w:rPr>
          <w:rFonts w:ascii="Times New Roman" w:hAnsi="Times New Roman" w:cs="Times New Roman"/>
          <w:sz w:val="28"/>
          <w:szCs w:val="28"/>
        </w:rPr>
        <w:t xml:space="preserve">: Tam giác ABC vuông tại A có </w:t>
      </w:r>
      <w:r w:rsidRPr="00E809CE">
        <w:rPr>
          <w:rFonts w:ascii="Times New Roman" w:hAnsi="Times New Roman" w:cs="Times New Roman"/>
          <w:position w:val="-6"/>
          <w:sz w:val="28"/>
          <w:szCs w:val="28"/>
        </w:rPr>
        <w:object w:dxaOrig="1200" w:dyaOrig="300">
          <v:shape id="_x0000_i1036" type="#_x0000_t75" style="width:60pt;height:15pt" o:ole="">
            <v:imagedata r:id="rId29" o:title=""/>
          </v:shape>
          <o:OLEObject Type="Embed" ProgID="Equation.DSMT4" ShapeID="_x0000_i1036" DrawAspect="Content" ObjectID="_1601618272" r:id="rId30"/>
        </w:object>
      </w:r>
      <w:r>
        <w:rPr>
          <w:rFonts w:ascii="Times New Roman" w:hAnsi="Times New Roman" w:cs="Times New Roman"/>
          <w:sz w:val="28"/>
          <w:szCs w:val="28"/>
        </w:rPr>
        <w:t xml:space="preserve"> và </w:t>
      </w:r>
      <w:r w:rsidRPr="00E809CE">
        <w:rPr>
          <w:rFonts w:ascii="Times New Roman" w:hAnsi="Times New Roman" w:cs="Times New Roman"/>
          <w:position w:val="-6"/>
          <w:sz w:val="28"/>
          <w:szCs w:val="28"/>
        </w:rPr>
        <w:object w:dxaOrig="1359" w:dyaOrig="300">
          <v:shape id="_x0000_i1037" type="#_x0000_t75" style="width:68.25pt;height:15pt" o:ole="">
            <v:imagedata r:id="rId31" o:title=""/>
          </v:shape>
          <o:OLEObject Type="Embed" ProgID="Equation.DSMT4" ShapeID="_x0000_i1037" DrawAspect="Content" ObjectID="_1601618273" r:id="rId32"/>
        </w:object>
      </w:r>
      <w:r>
        <w:rPr>
          <w:rFonts w:ascii="Times New Roman" w:hAnsi="Times New Roman" w:cs="Times New Roman"/>
          <w:sz w:val="28"/>
          <w:szCs w:val="28"/>
        </w:rPr>
        <w:t xml:space="preserve"> Gọi M, N lần lượt là trung điểm của AB và BC. Khi đó độ dài của MN là: </w:t>
      </w:r>
    </w:p>
    <w:p w:rsidR="00E809CE" w:rsidRDefault="00E809CE" w:rsidP="00845D84">
      <w:pPr>
        <w:pStyle w:val="ListParagraph"/>
        <w:numPr>
          <w:ilvl w:val="0"/>
          <w:numId w:val="8"/>
        </w:numPr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5cm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B. 9cm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C. 3cm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D. 4cm</w:t>
      </w:r>
    </w:p>
    <w:p w:rsidR="00E809CE" w:rsidRDefault="00E809CE" w:rsidP="00845D84">
      <w:pPr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 w:rsidRPr="00E809CE">
        <w:rPr>
          <w:rFonts w:ascii="Times New Roman" w:hAnsi="Times New Roman" w:cs="Times New Roman"/>
          <w:b/>
          <w:sz w:val="28"/>
          <w:szCs w:val="28"/>
        </w:rPr>
        <w:t>Câu 4</w:t>
      </w:r>
      <w:r>
        <w:rPr>
          <w:rFonts w:ascii="Times New Roman" w:hAnsi="Times New Roman" w:cs="Times New Roman"/>
          <w:sz w:val="28"/>
          <w:szCs w:val="28"/>
        </w:rPr>
        <w:t xml:space="preserve">: Cho tam giác ABC vuông tại A có </w:t>
      </w:r>
      <w:r w:rsidRPr="00E809CE">
        <w:rPr>
          <w:rFonts w:ascii="Times New Roman" w:hAnsi="Times New Roman" w:cs="Times New Roman"/>
          <w:position w:val="-10"/>
          <w:sz w:val="28"/>
          <w:szCs w:val="28"/>
        </w:rPr>
        <w:object w:dxaOrig="1400" w:dyaOrig="340">
          <v:shape id="_x0000_i1038" type="#_x0000_t75" style="width:69.75pt;height:17.25pt" o:ole="">
            <v:imagedata r:id="rId33" o:title=""/>
          </v:shape>
          <o:OLEObject Type="Embed" ProgID="Equation.DSMT4" ShapeID="_x0000_i1038" DrawAspect="Content" ObjectID="_1601618274" r:id="rId34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9CE">
        <w:rPr>
          <w:rFonts w:ascii="Times New Roman" w:hAnsi="Times New Roman" w:cs="Times New Roman"/>
          <w:position w:val="-6"/>
          <w:sz w:val="28"/>
          <w:szCs w:val="28"/>
        </w:rPr>
        <w:object w:dxaOrig="1240" w:dyaOrig="300">
          <v:shape id="_x0000_i1039" type="#_x0000_t75" style="width:62.25pt;height:15pt" o:ole="">
            <v:imagedata r:id="rId35" o:title=""/>
          </v:shape>
          <o:OLEObject Type="Embed" ProgID="Equation.DSMT4" ShapeID="_x0000_i1039" DrawAspect="Content" ObjectID="_1601618275" r:id="rId36"/>
        </w:object>
      </w:r>
      <w:r>
        <w:rPr>
          <w:rFonts w:ascii="Times New Roman" w:hAnsi="Times New Roman" w:cs="Times New Roman"/>
          <w:sz w:val="28"/>
          <w:szCs w:val="28"/>
        </w:rPr>
        <w:t xml:space="preserve"> Diện tích của tam giác ABC bằng: </w:t>
      </w:r>
    </w:p>
    <w:p w:rsidR="00E809CE" w:rsidRPr="00E809CE" w:rsidRDefault="00E809CE" w:rsidP="00845D84">
      <w:pPr>
        <w:pStyle w:val="ListParagraph"/>
        <w:numPr>
          <w:ilvl w:val="0"/>
          <w:numId w:val="9"/>
        </w:numPr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 w:rsidRPr="00E809CE">
        <w:rPr>
          <w:rFonts w:ascii="Times New Roman" w:hAnsi="Times New Roman" w:cs="Times New Roman"/>
          <w:position w:val="-6"/>
          <w:sz w:val="28"/>
          <w:szCs w:val="28"/>
        </w:rPr>
        <w:object w:dxaOrig="900" w:dyaOrig="360">
          <v:shape id="_x0000_i1040" type="#_x0000_t75" style="width:45pt;height:18pt" o:ole="">
            <v:imagedata r:id="rId37" o:title=""/>
          </v:shape>
          <o:OLEObject Type="Embed" ProgID="Equation.DSMT4" ShapeID="_x0000_i1040" DrawAspect="Content" ObjectID="_1601618276" r:id="rId3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B. </w:t>
      </w:r>
      <w:r w:rsidRPr="00E809CE">
        <w:rPr>
          <w:rFonts w:ascii="Times New Roman" w:hAnsi="Times New Roman" w:cs="Times New Roman"/>
          <w:position w:val="-6"/>
          <w:sz w:val="28"/>
          <w:szCs w:val="28"/>
        </w:rPr>
        <w:object w:dxaOrig="900" w:dyaOrig="360">
          <v:shape id="_x0000_i1041" type="#_x0000_t75" style="width:45pt;height:18pt" o:ole="">
            <v:imagedata r:id="rId39" o:title=""/>
          </v:shape>
          <o:OLEObject Type="Embed" ProgID="Equation.DSMT4" ShapeID="_x0000_i1041" DrawAspect="Content" ObjectID="_1601618277" r:id="rId40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C. </w:t>
      </w:r>
      <w:r w:rsidRPr="00E809CE">
        <w:rPr>
          <w:rFonts w:ascii="Times New Roman" w:hAnsi="Times New Roman" w:cs="Times New Roman"/>
          <w:position w:val="-6"/>
          <w:sz w:val="28"/>
          <w:szCs w:val="28"/>
        </w:rPr>
        <w:object w:dxaOrig="760" w:dyaOrig="360">
          <v:shape id="_x0000_i1042" type="#_x0000_t75" style="width:38.25pt;height:18pt" o:ole="">
            <v:imagedata r:id="rId41" o:title=""/>
          </v:shape>
          <o:OLEObject Type="Embed" ProgID="Equation.DSMT4" ShapeID="_x0000_i1042" DrawAspect="Content" ObjectID="_1601618278" r:id="rId42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D. </w:t>
      </w:r>
      <w:r w:rsidRPr="00E809CE">
        <w:rPr>
          <w:rFonts w:ascii="Times New Roman" w:hAnsi="Times New Roman" w:cs="Times New Roman"/>
          <w:position w:val="-6"/>
          <w:sz w:val="28"/>
          <w:szCs w:val="28"/>
        </w:rPr>
        <w:object w:dxaOrig="780" w:dyaOrig="360">
          <v:shape id="_x0000_i1043" type="#_x0000_t75" style="width:39pt;height:18pt" o:ole="">
            <v:imagedata r:id="rId43" o:title=""/>
          </v:shape>
          <o:OLEObject Type="Embed" ProgID="Equation.DSMT4" ShapeID="_x0000_i1043" DrawAspect="Content" ObjectID="_1601618279" r:id="rId44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6F7" w:rsidRPr="00825BF5" w:rsidRDefault="00CD06F7" w:rsidP="00845D84">
      <w:pPr>
        <w:pStyle w:val="ListParagraph"/>
        <w:numPr>
          <w:ilvl w:val="0"/>
          <w:numId w:val="10"/>
        </w:numPr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 w:rsidRPr="00825BF5">
        <w:rPr>
          <w:rFonts w:ascii="Times New Roman" w:hAnsi="Times New Roman" w:cs="Times New Roman"/>
          <w:b/>
          <w:sz w:val="28"/>
          <w:szCs w:val="28"/>
        </w:rPr>
        <w:t>Tự luận</w:t>
      </w:r>
      <w:r w:rsidRPr="00825BF5">
        <w:rPr>
          <w:rFonts w:ascii="Times New Roman" w:hAnsi="Times New Roman" w:cs="Times New Roman"/>
          <w:sz w:val="28"/>
          <w:szCs w:val="28"/>
        </w:rPr>
        <w:t xml:space="preserve"> </w:t>
      </w:r>
      <w:r w:rsidRPr="00825BF5">
        <w:rPr>
          <w:rFonts w:ascii="Times New Roman" w:hAnsi="Times New Roman" w:cs="Times New Roman"/>
          <w:b/>
          <w:sz w:val="28"/>
          <w:szCs w:val="28"/>
        </w:rPr>
        <w:t>(9 điểm)</w:t>
      </w:r>
    </w:p>
    <w:p w:rsidR="00CD06F7" w:rsidRDefault="00CD06F7" w:rsidP="00845D84">
      <w:pPr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 w:rsidRPr="00E809CE">
        <w:rPr>
          <w:rFonts w:ascii="Times New Roman" w:hAnsi="Times New Roman" w:cs="Times New Roman"/>
          <w:b/>
          <w:sz w:val="28"/>
          <w:szCs w:val="28"/>
        </w:rPr>
        <w:t>Bài 1 (1 điểm):</w:t>
      </w:r>
      <w:r>
        <w:rPr>
          <w:rFonts w:ascii="Times New Roman" w:hAnsi="Times New Roman" w:cs="Times New Roman"/>
          <w:sz w:val="28"/>
          <w:szCs w:val="28"/>
        </w:rPr>
        <w:t xml:space="preserve"> Phân tích đa thức thành nhân tử</w:t>
      </w:r>
    </w:p>
    <w:p w:rsidR="00CD06F7" w:rsidRDefault="00CD06F7" w:rsidP="00845D84">
      <w:pPr>
        <w:pStyle w:val="ListParagraph"/>
        <w:numPr>
          <w:ilvl w:val="0"/>
          <w:numId w:val="2"/>
        </w:numPr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 w:rsidRPr="00CD06F7">
        <w:rPr>
          <w:rFonts w:ascii="Times New Roman" w:hAnsi="Times New Roman" w:cs="Times New Roman"/>
          <w:position w:val="-12"/>
          <w:sz w:val="28"/>
          <w:szCs w:val="28"/>
        </w:rPr>
        <w:object w:dxaOrig="2000" w:dyaOrig="420">
          <v:shape id="_x0000_i1044" type="#_x0000_t75" style="width:99.75pt;height:21pt" o:ole="">
            <v:imagedata r:id="rId45" o:title=""/>
          </v:shape>
          <o:OLEObject Type="Embed" ProgID="Equation.DSMT4" ShapeID="_x0000_i1044" DrawAspect="Content" ObjectID="_1601618280" r:id="rId46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b) </w:t>
      </w:r>
      <w:r w:rsidRPr="00CD06F7">
        <w:rPr>
          <w:rFonts w:ascii="Times New Roman" w:hAnsi="Times New Roman" w:cs="Times New Roman"/>
          <w:position w:val="-12"/>
          <w:sz w:val="28"/>
          <w:szCs w:val="28"/>
        </w:rPr>
        <w:object w:dxaOrig="2079" w:dyaOrig="420">
          <v:shape id="_x0000_i1045" type="#_x0000_t75" style="width:104.25pt;height:21pt" o:ole="">
            <v:imagedata r:id="rId47" o:title=""/>
          </v:shape>
          <o:OLEObject Type="Embed" ProgID="Equation.DSMT4" ShapeID="_x0000_i1045" DrawAspect="Content" ObjectID="_1601618281" r:id="rId4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6F7" w:rsidRPr="00825BF5" w:rsidRDefault="00CD06F7" w:rsidP="00845D84">
      <w:pPr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 w:rsidRPr="00E809CE">
        <w:rPr>
          <w:rFonts w:ascii="Times New Roman" w:hAnsi="Times New Roman" w:cs="Times New Roman"/>
          <w:b/>
          <w:sz w:val="28"/>
          <w:szCs w:val="28"/>
        </w:rPr>
        <w:t>Bài 2(1 điểm):</w:t>
      </w:r>
      <w:r>
        <w:rPr>
          <w:rFonts w:ascii="Times New Roman" w:hAnsi="Times New Roman" w:cs="Times New Roman"/>
          <w:sz w:val="28"/>
          <w:szCs w:val="28"/>
        </w:rPr>
        <w:t xml:space="preserve"> Tìm x, biết</w:t>
      </w:r>
      <w:r w:rsidR="00825BF5">
        <w:rPr>
          <w:rFonts w:ascii="Times New Roman" w:hAnsi="Times New Roman" w:cs="Times New Roman"/>
          <w:sz w:val="28"/>
          <w:szCs w:val="28"/>
        </w:rPr>
        <w:tab/>
      </w:r>
      <w:r w:rsidR="00825BF5">
        <w:rPr>
          <w:rFonts w:ascii="Times New Roman" w:hAnsi="Times New Roman" w:cs="Times New Roman"/>
          <w:sz w:val="28"/>
          <w:szCs w:val="28"/>
        </w:rPr>
        <w:tab/>
        <w:t xml:space="preserve">a) </w:t>
      </w:r>
      <w:r w:rsidRPr="00CD06F7">
        <w:rPr>
          <w:position w:val="-14"/>
        </w:rPr>
        <w:object w:dxaOrig="2460" w:dyaOrig="440">
          <v:shape id="_x0000_i1046" type="#_x0000_t75" style="width:123pt;height:21.75pt" o:ole="">
            <v:imagedata r:id="rId49" o:title=""/>
          </v:shape>
          <o:OLEObject Type="Embed" ProgID="Equation.DSMT4" ShapeID="_x0000_i1046" DrawAspect="Content" ObjectID="_1601618282" r:id="rId50"/>
        </w:object>
      </w:r>
      <w:r w:rsidRPr="00825BF5">
        <w:rPr>
          <w:rFonts w:ascii="Times New Roman" w:hAnsi="Times New Roman" w:cs="Times New Roman"/>
          <w:sz w:val="28"/>
          <w:szCs w:val="28"/>
        </w:rPr>
        <w:t xml:space="preserve"> </w:t>
      </w:r>
      <w:r w:rsidRPr="00825BF5">
        <w:rPr>
          <w:rFonts w:ascii="Times New Roman" w:hAnsi="Times New Roman" w:cs="Times New Roman"/>
          <w:sz w:val="28"/>
          <w:szCs w:val="28"/>
        </w:rPr>
        <w:tab/>
      </w:r>
      <w:r w:rsidRPr="00825BF5">
        <w:rPr>
          <w:rFonts w:ascii="Times New Roman" w:hAnsi="Times New Roman" w:cs="Times New Roman"/>
          <w:sz w:val="28"/>
          <w:szCs w:val="28"/>
        </w:rPr>
        <w:tab/>
        <w:t xml:space="preserve">b) </w:t>
      </w:r>
      <w:r w:rsidRPr="00CD06F7">
        <w:rPr>
          <w:position w:val="-6"/>
        </w:rPr>
        <w:object w:dxaOrig="1680" w:dyaOrig="360">
          <v:shape id="_x0000_i1047" type="#_x0000_t75" style="width:84pt;height:18pt" o:ole="">
            <v:imagedata r:id="rId51" o:title=""/>
          </v:shape>
          <o:OLEObject Type="Embed" ProgID="Equation.DSMT4" ShapeID="_x0000_i1047" DrawAspect="Content" ObjectID="_1601618283" r:id="rId52"/>
        </w:object>
      </w:r>
      <w:r w:rsidRPr="00825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6F7" w:rsidRDefault="00CD06F7" w:rsidP="00845D84">
      <w:pPr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 w:rsidRPr="00E809CE">
        <w:rPr>
          <w:rFonts w:ascii="Times New Roman" w:hAnsi="Times New Roman" w:cs="Times New Roman"/>
          <w:b/>
          <w:sz w:val="28"/>
          <w:szCs w:val="28"/>
        </w:rPr>
        <w:t>Bài 3 (3 điểm):</w:t>
      </w:r>
      <w:r>
        <w:rPr>
          <w:rFonts w:ascii="Times New Roman" w:hAnsi="Times New Roman" w:cs="Times New Roman"/>
          <w:sz w:val="28"/>
          <w:szCs w:val="28"/>
        </w:rPr>
        <w:t xml:space="preserve"> Cho hai biểu thức </w:t>
      </w:r>
      <w:r w:rsidRPr="00CD06F7">
        <w:rPr>
          <w:rFonts w:ascii="Times New Roman" w:hAnsi="Times New Roman" w:cs="Times New Roman"/>
          <w:position w:val="-28"/>
          <w:sz w:val="28"/>
          <w:szCs w:val="28"/>
        </w:rPr>
        <w:object w:dxaOrig="1820" w:dyaOrig="720">
          <v:shape id="_x0000_i1048" type="#_x0000_t75" style="width:90.75pt;height:36pt" o:ole="">
            <v:imagedata r:id="rId53" o:title=""/>
          </v:shape>
          <o:OLEObject Type="Embed" ProgID="Equation.DSMT4" ShapeID="_x0000_i1048" DrawAspect="Content" ObjectID="_1601618284" r:id="rId54"/>
        </w:object>
      </w:r>
      <w:r>
        <w:rPr>
          <w:rFonts w:ascii="Times New Roman" w:hAnsi="Times New Roman" w:cs="Times New Roman"/>
          <w:sz w:val="28"/>
          <w:szCs w:val="28"/>
        </w:rPr>
        <w:t xml:space="preserve"> và </w:t>
      </w:r>
      <w:r w:rsidRPr="00CD06F7">
        <w:rPr>
          <w:rFonts w:ascii="Times New Roman" w:hAnsi="Times New Roman" w:cs="Times New Roman"/>
          <w:position w:val="-28"/>
          <w:sz w:val="28"/>
          <w:szCs w:val="28"/>
        </w:rPr>
        <w:object w:dxaOrig="3080" w:dyaOrig="760">
          <v:shape id="_x0000_i1049" type="#_x0000_t75" style="width:153.75pt;height:38.25pt" o:ole="">
            <v:imagedata r:id="rId55" o:title=""/>
          </v:shape>
          <o:OLEObject Type="Embed" ProgID="Equation.DSMT4" ShapeID="_x0000_i1049" DrawAspect="Content" ObjectID="_1601618285" r:id="rId56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6F7" w:rsidRDefault="00CD06F7" w:rsidP="00845D84">
      <w:pPr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(Với </w:t>
      </w:r>
      <w:r w:rsidRPr="00CD06F7">
        <w:rPr>
          <w:rFonts w:ascii="Times New Roman" w:hAnsi="Times New Roman" w:cs="Times New Roman"/>
          <w:position w:val="-10"/>
          <w:sz w:val="28"/>
          <w:szCs w:val="28"/>
        </w:rPr>
        <w:object w:dxaOrig="2100" w:dyaOrig="340">
          <v:shape id="_x0000_i1050" type="#_x0000_t75" style="width:105pt;height:17.25pt" o:ole="">
            <v:imagedata r:id="rId57" o:title=""/>
          </v:shape>
          <o:OLEObject Type="Embed" ProgID="Equation.DSMT4" ShapeID="_x0000_i1050" DrawAspect="Content" ObjectID="_1601618286" r:id="rId58"/>
        </w:objec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D06F7" w:rsidRDefault="00CD06F7" w:rsidP="00845D84">
      <w:pPr>
        <w:pStyle w:val="ListParagraph"/>
        <w:numPr>
          <w:ilvl w:val="0"/>
          <w:numId w:val="4"/>
        </w:numPr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Tính giá trị của biểu thức A khi </w:t>
      </w:r>
      <w:r w:rsidRPr="00CD06F7">
        <w:rPr>
          <w:rFonts w:ascii="Times New Roman" w:hAnsi="Times New Roman" w:cs="Times New Roman"/>
          <w:position w:val="-6"/>
          <w:sz w:val="28"/>
          <w:szCs w:val="28"/>
        </w:rPr>
        <w:object w:dxaOrig="700" w:dyaOrig="300">
          <v:shape id="_x0000_i1051" type="#_x0000_t75" style="width:35.25pt;height:15pt" o:ole="">
            <v:imagedata r:id="rId59" o:title=""/>
          </v:shape>
          <o:OLEObject Type="Embed" ProgID="Equation.DSMT4" ShapeID="_x0000_i1051" DrawAspect="Content" ObjectID="_1601618287" r:id="rId6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6F7" w:rsidRDefault="00CD06F7" w:rsidP="00845D84">
      <w:pPr>
        <w:pStyle w:val="ListParagraph"/>
        <w:numPr>
          <w:ilvl w:val="0"/>
          <w:numId w:val="4"/>
        </w:numPr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Rút gọn biểu thức B</w:t>
      </w:r>
    </w:p>
    <w:p w:rsidR="00CD06F7" w:rsidRDefault="00CD06F7" w:rsidP="00845D84">
      <w:pPr>
        <w:pStyle w:val="ListParagraph"/>
        <w:numPr>
          <w:ilvl w:val="0"/>
          <w:numId w:val="4"/>
        </w:numPr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Tìm giá trị nguyên của x để biểu thức P nhận giá trị nguyên, biết </w:t>
      </w:r>
      <w:r w:rsidRPr="00CD06F7">
        <w:rPr>
          <w:rFonts w:ascii="Times New Roman" w:hAnsi="Times New Roman" w:cs="Times New Roman"/>
          <w:position w:val="-6"/>
          <w:sz w:val="28"/>
          <w:szCs w:val="28"/>
        </w:rPr>
        <w:object w:dxaOrig="1100" w:dyaOrig="300">
          <v:shape id="_x0000_i1052" type="#_x0000_t75" style="width:54.75pt;height:15pt" o:ole="">
            <v:imagedata r:id="rId61" o:title=""/>
          </v:shape>
          <o:OLEObject Type="Embed" ProgID="Equation.DSMT4" ShapeID="_x0000_i1052" DrawAspect="Content" ObjectID="_1601618288" r:id="rId62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6F7" w:rsidRDefault="00CD06F7" w:rsidP="00845D84">
      <w:pPr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 w:rsidRPr="00E809CE">
        <w:rPr>
          <w:rFonts w:ascii="Times New Roman" w:hAnsi="Times New Roman" w:cs="Times New Roman"/>
          <w:b/>
          <w:sz w:val="28"/>
          <w:szCs w:val="28"/>
        </w:rPr>
        <w:t>Bài 4 (3,5 điểm):</w:t>
      </w:r>
      <w:r>
        <w:rPr>
          <w:rFonts w:ascii="Times New Roman" w:hAnsi="Times New Roman" w:cs="Times New Roman"/>
          <w:sz w:val="28"/>
          <w:szCs w:val="28"/>
        </w:rPr>
        <w:t xml:space="preserve"> Cho </w:t>
      </w:r>
      <w:r w:rsidRPr="00CD06F7">
        <w:rPr>
          <w:rFonts w:ascii="Times New Roman" w:hAnsi="Times New Roman" w:cs="Times New Roman"/>
          <w:position w:val="-6"/>
          <w:sz w:val="28"/>
          <w:szCs w:val="28"/>
        </w:rPr>
        <w:object w:dxaOrig="820" w:dyaOrig="300">
          <v:shape id="_x0000_i1053" type="#_x0000_t75" style="width:41.25pt;height:15pt" o:ole="">
            <v:imagedata r:id="rId63" o:title=""/>
          </v:shape>
          <o:OLEObject Type="Embed" ProgID="Equation.DSMT4" ShapeID="_x0000_i1053" DrawAspect="Content" ObjectID="_1601618289" r:id="rId64"/>
        </w:object>
      </w:r>
      <w:r>
        <w:rPr>
          <w:rFonts w:ascii="Times New Roman" w:hAnsi="Times New Roman" w:cs="Times New Roman"/>
          <w:sz w:val="28"/>
          <w:szCs w:val="28"/>
        </w:rPr>
        <w:t xml:space="preserve"> vuông tại A </w:t>
      </w:r>
      <w:r w:rsidRPr="00CD06F7">
        <w:rPr>
          <w:rFonts w:ascii="Times New Roman" w:hAnsi="Times New Roman" w:cs="Times New Roman"/>
          <w:position w:val="-14"/>
          <w:sz w:val="28"/>
          <w:szCs w:val="28"/>
        </w:rPr>
        <w:object w:dxaOrig="1400" w:dyaOrig="420">
          <v:shape id="_x0000_i1054" type="#_x0000_t75" style="width:69.75pt;height:21pt" o:ole="">
            <v:imagedata r:id="rId65" o:title=""/>
          </v:shape>
          <o:OLEObject Type="Embed" ProgID="Equation.DSMT4" ShapeID="_x0000_i1054" DrawAspect="Content" ObjectID="_1601618290" r:id="rId66"/>
        </w:object>
      </w:r>
      <w:r>
        <w:rPr>
          <w:rFonts w:ascii="Times New Roman" w:hAnsi="Times New Roman" w:cs="Times New Roman"/>
          <w:sz w:val="28"/>
          <w:szCs w:val="28"/>
        </w:rPr>
        <w:t xml:space="preserve"> E là trung điểm của BC. Kẻ EF vuông góc với AB tại F, ED vuông góc với AC tại D. Gọi O là giao điểm của AE và DF.</w:t>
      </w:r>
    </w:p>
    <w:p w:rsidR="00CD06F7" w:rsidRDefault="00CD06F7" w:rsidP="00845D84">
      <w:pPr>
        <w:pStyle w:val="ListParagraph"/>
        <w:numPr>
          <w:ilvl w:val="0"/>
          <w:numId w:val="5"/>
        </w:numPr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Chứng minh rằng tứ giác ADEF là hình chữ nhật</w:t>
      </w:r>
    </w:p>
    <w:p w:rsidR="00CD06F7" w:rsidRDefault="00CD06F7" w:rsidP="00845D84">
      <w:pPr>
        <w:pStyle w:val="ListParagraph"/>
        <w:numPr>
          <w:ilvl w:val="0"/>
          <w:numId w:val="5"/>
        </w:numPr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Gọi K là điểm đối xứng E qua D. Chứng minh tứ giác AECK là hình thoi. </w:t>
      </w:r>
    </w:p>
    <w:p w:rsidR="00E809CE" w:rsidRDefault="00CD06F7" w:rsidP="00845D84">
      <w:pPr>
        <w:pStyle w:val="ListParagraph"/>
        <w:numPr>
          <w:ilvl w:val="0"/>
          <w:numId w:val="5"/>
        </w:numPr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Chứng minh rằng ba điểm B, O, K thẳng hàng/ Kẻ EM vuông góc với AK tại M. Chứng minh rằng </w:t>
      </w:r>
      <w:r w:rsidR="00E809CE" w:rsidRPr="00CD06F7">
        <w:rPr>
          <w:rFonts w:ascii="Times New Roman" w:hAnsi="Times New Roman" w:cs="Times New Roman"/>
          <w:position w:val="-6"/>
          <w:sz w:val="28"/>
          <w:szCs w:val="28"/>
        </w:rPr>
        <w:object w:dxaOrig="1359" w:dyaOrig="400">
          <v:shape id="_x0000_i1055" type="#_x0000_t75" style="width:68.25pt;height:20.25pt" o:ole="">
            <v:imagedata r:id="rId67" o:title=""/>
          </v:shape>
          <o:OLEObject Type="Embed" ProgID="Equation.DSMT4" ShapeID="_x0000_i1055" DrawAspect="Content" ObjectID="_1601618291" r:id="rId6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9CE" w:rsidRDefault="00E809CE" w:rsidP="00845D84">
      <w:pPr>
        <w:pStyle w:val="ListParagraph"/>
        <w:numPr>
          <w:ilvl w:val="0"/>
          <w:numId w:val="5"/>
        </w:numPr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Kéo dài BD cắt KC tại I, cho </w:t>
      </w:r>
      <w:r w:rsidRPr="00E809CE">
        <w:rPr>
          <w:rFonts w:ascii="Times New Roman" w:hAnsi="Times New Roman" w:cs="Times New Roman"/>
          <w:position w:val="-10"/>
          <w:sz w:val="28"/>
          <w:szCs w:val="28"/>
        </w:rPr>
        <w:object w:dxaOrig="1260" w:dyaOrig="340">
          <v:shape id="_x0000_i1056" type="#_x0000_t75" style="width:63pt;height:17.25pt" o:ole="">
            <v:imagedata r:id="rId69" o:title=""/>
          </v:shape>
          <o:OLEObject Type="Embed" ProgID="Equation.DSMT4" ShapeID="_x0000_i1056" DrawAspect="Content" ObjectID="_1601618292" r:id="rId7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9CE">
        <w:rPr>
          <w:rFonts w:ascii="Times New Roman" w:hAnsi="Times New Roman" w:cs="Times New Roman"/>
          <w:position w:val="-6"/>
          <w:sz w:val="28"/>
          <w:szCs w:val="28"/>
        </w:rPr>
        <w:object w:dxaOrig="1260" w:dyaOrig="300">
          <v:shape id="_x0000_i1057" type="#_x0000_t75" style="width:63pt;height:15pt" o:ole="">
            <v:imagedata r:id="rId71" o:title=""/>
          </v:shape>
          <o:OLEObject Type="Embed" ProgID="Equation.DSMT4" ShapeID="_x0000_i1057" DrawAspect="Content" ObjectID="_1601618293" r:id="rId72"/>
        </w:object>
      </w:r>
      <w:r>
        <w:rPr>
          <w:rFonts w:ascii="Times New Roman" w:hAnsi="Times New Roman" w:cs="Times New Roman"/>
          <w:sz w:val="28"/>
          <w:szCs w:val="28"/>
        </w:rPr>
        <w:t xml:space="preserve"> Tính độ dài đoạn KI.</w:t>
      </w:r>
    </w:p>
    <w:p w:rsidR="00254C90" w:rsidRDefault="00E809CE" w:rsidP="00845D84">
      <w:pPr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 w:rsidRPr="00E809CE">
        <w:rPr>
          <w:rFonts w:ascii="Times New Roman" w:hAnsi="Times New Roman" w:cs="Times New Roman"/>
          <w:b/>
          <w:sz w:val="28"/>
          <w:szCs w:val="28"/>
        </w:rPr>
        <w:t>Bài 5 (0,5 điểm):</w:t>
      </w:r>
      <w:r>
        <w:rPr>
          <w:rFonts w:ascii="Times New Roman" w:hAnsi="Times New Roman" w:cs="Times New Roman"/>
          <w:sz w:val="28"/>
          <w:szCs w:val="28"/>
        </w:rPr>
        <w:t xml:space="preserve"> Cho a, b, c </w:t>
      </w:r>
      <w:r w:rsidRPr="00E809CE">
        <w:rPr>
          <w:rFonts w:ascii="Times New Roman" w:hAnsi="Times New Roman" w:cs="Times New Roman"/>
          <w:position w:val="-6"/>
          <w:sz w:val="28"/>
          <w:szCs w:val="28"/>
        </w:rPr>
        <w:object w:dxaOrig="420" w:dyaOrig="300">
          <v:shape id="_x0000_i1058" type="#_x0000_t75" style="width:21pt;height:15pt" o:ole="">
            <v:imagedata r:id="rId73" o:title=""/>
          </v:shape>
          <o:OLEObject Type="Embed" ProgID="Equation.DSMT4" ShapeID="_x0000_i1058" DrawAspect="Content" ObjectID="_1601618294" r:id="rId74"/>
        </w:object>
      </w:r>
      <w:r>
        <w:rPr>
          <w:rFonts w:ascii="Times New Roman" w:hAnsi="Times New Roman" w:cs="Times New Roman"/>
          <w:sz w:val="28"/>
          <w:szCs w:val="28"/>
        </w:rPr>
        <w:t xml:space="preserve"> và </w:t>
      </w:r>
      <w:r w:rsidRPr="00E809CE">
        <w:rPr>
          <w:rFonts w:ascii="Times New Roman" w:hAnsi="Times New Roman" w:cs="Times New Roman"/>
          <w:position w:val="-6"/>
          <w:sz w:val="28"/>
          <w:szCs w:val="28"/>
        </w:rPr>
        <w:object w:dxaOrig="1219" w:dyaOrig="300">
          <v:shape id="_x0000_i1059" type="#_x0000_t75" style="width:60.75pt;height:15pt" o:ole="">
            <v:imagedata r:id="rId75" o:title=""/>
          </v:shape>
          <o:OLEObject Type="Embed" ProgID="Equation.DSMT4" ShapeID="_x0000_i1059" DrawAspect="Content" ObjectID="_1601618295" r:id="rId76"/>
        </w:object>
      </w:r>
      <w:r>
        <w:rPr>
          <w:rFonts w:ascii="Times New Roman" w:hAnsi="Times New Roman" w:cs="Times New Roman"/>
          <w:sz w:val="28"/>
          <w:szCs w:val="28"/>
        </w:rPr>
        <w:t xml:space="preserve"> thỏa mãn </w:t>
      </w:r>
      <w:r w:rsidRPr="00E809CE">
        <w:rPr>
          <w:rFonts w:ascii="Times New Roman" w:hAnsi="Times New Roman" w:cs="Times New Roman"/>
          <w:position w:val="-28"/>
          <w:sz w:val="28"/>
          <w:szCs w:val="28"/>
        </w:rPr>
        <w:object w:dxaOrig="2380" w:dyaOrig="720">
          <v:shape id="_x0000_i1060" type="#_x0000_t75" style="width:119.25pt;height:36pt" o:ole="">
            <v:imagedata r:id="rId77" o:title=""/>
          </v:shape>
          <o:OLEObject Type="Embed" ProgID="Equation.DSMT4" ShapeID="_x0000_i1060" DrawAspect="Content" ObjectID="_1601618296" r:id="rId78"/>
        </w:objec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09CE" w:rsidRPr="00254C90" w:rsidRDefault="00254C90" w:rsidP="00845D84">
      <w:pPr>
        <w:tabs>
          <w:tab w:val="left" w:pos="43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D06F7" w:rsidRPr="00E809CE" w:rsidRDefault="00E809CE" w:rsidP="00845D84">
      <w:pPr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Chứng minh rằng: </w:t>
      </w:r>
      <w:r w:rsidRPr="00E809CE">
        <w:rPr>
          <w:rFonts w:ascii="Times New Roman" w:hAnsi="Times New Roman" w:cs="Times New Roman"/>
          <w:position w:val="-28"/>
          <w:sz w:val="28"/>
          <w:szCs w:val="28"/>
        </w:rPr>
        <w:object w:dxaOrig="4520" w:dyaOrig="720">
          <v:shape id="_x0000_i1061" type="#_x0000_t75" style="width:225.75pt;height:36pt" o:ole="">
            <v:imagedata r:id="rId79" o:title=""/>
          </v:shape>
          <o:OLEObject Type="Embed" ProgID="Equation.DSMT4" ShapeID="_x0000_i1061" DrawAspect="Content" ObjectID="_1601618297" r:id="rId80"/>
        </w:objec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D06F7" w:rsidRPr="00E809CE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sectPr w:rsidR="00CD06F7" w:rsidRPr="00E809CE" w:rsidSect="00254C90">
      <w:headerReference w:type="default" r:id="rId81"/>
      <w:footerReference w:type="default" r:id="rId82"/>
      <w:pgSz w:w="12240" w:h="15840"/>
      <w:pgMar w:top="432" w:right="191" w:bottom="142" w:left="567" w:header="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FFA" w:rsidRDefault="00904FFA" w:rsidP="00254C90">
      <w:pPr>
        <w:spacing w:after="0" w:line="240" w:lineRule="auto"/>
      </w:pPr>
      <w:r>
        <w:separator/>
      </w:r>
    </w:p>
  </w:endnote>
  <w:endnote w:type="continuationSeparator" w:id="0">
    <w:p w:rsidR="00904FFA" w:rsidRDefault="00904FFA" w:rsidP="00254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C90" w:rsidRPr="00254C90" w:rsidRDefault="00254C90" w:rsidP="00254C90">
    <w:pPr>
      <w:pStyle w:val="Footer"/>
      <w:ind w:right="360"/>
      <w:rPr>
        <w:sz w:val="28"/>
        <w:szCs w:val="28"/>
      </w:rPr>
    </w:pPr>
    <w:r>
      <w:t xml:space="preserve">Group: </w:t>
    </w:r>
    <w:hyperlink r:id="rId1" w:history="1">
      <w:r>
        <w:rPr>
          <w:rStyle w:val="Hyperlink"/>
        </w:rPr>
        <w:t>https://www.facebook.com/groups/tailieutieuhocvathcs/</w:t>
      </w:r>
    </w:hyperlink>
    <w:r>
      <w:t xml:space="preserve">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FFA" w:rsidRDefault="00904FFA" w:rsidP="00254C90">
      <w:pPr>
        <w:spacing w:after="0" w:line="240" w:lineRule="auto"/>
      </w:pPr>
      <w:r>
        <w:separator/>
      </w:r>
    </w:p>
  </w:footnote>
  <w:footnote w:type="continuationSeparator" w:id="0">
    <w:p w:rsidR="00904FFA" w:rsidRDefault="00904FFA" w:rsidP="00254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C90" w:rsidRPr="00254C90" w:rsidRDefault="00254C90" w:rsidP="00254C90">
    <w:pPr>
      <w:pStyle w:val="Header"/>
      <w:pBdr>
        <w:bottom w:val="double" w:sz="4" w:space="0" w:color="auto"/>
      </w:pBdr>
      <w:jc w:val="center"/>
      <w:rPr>
        <w:rFonts w:ascii="Times New Roman" w:hAnsi="Times New Roman"/>
        <w:color w:val="FF0000"/>
        <w:sz w:val="32"/>
        <w:szCs w:val="32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732486" o:spid="_x0000_s2049" type="#_x0000_t136" style="position:absolute;left:0;text-align:left;margin-left:0;margin-top:0;width:494.9pt;height:164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  <w:r>
      <w:rPr>
        <w:rFonts w:ascii="Times New Roman" w:hAnsi="Times New Roman"/>
        <w:color w:val="FF0000"/>
        <w:sz w:val="32"/>
        <w:szCs w:val="32"/>
      </w:rPr>
      <w:t>hoc360.net – Tài liệu học tập miễn phí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D38D6"/>
    <w:multiLevelType w:val="hybridMultilevel"/>
    <w:tmpl w:val="745085D6"/>
    <w:lvl w:ilvl="0" w:tplc="D3AC25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44B86"/>
    <w:multiLevelType w:val="hybridMultilevel"/>
    <w:tmpl w:val="0A12B3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B7C57"/>
    <w:multiLevelType w:val="hybridMultilevel"/>
    <w:tmpl w:val="B854E5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E75D5"/>
    <w:multiLevelType w:val="hybridMultilevel"/>
    <w:tmpl w:val="FC9235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72A3F"/>
    <w:multiLevelType w:val="hybridMultilevel"/>
    <w:tmpl w:val="6CDA5E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D5237"/>
    <w:multiLevelType w:val="hybridMultilevel"/>
    <w:tmpl w:val="08BECD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74E16"/>
    <w:multiLevelType w:val="hybridMultilevel"/>
    <w:tmpl w:val="DC728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03C54"/>
    <w:multiLevelType w:val="hybridMultilevel"/>
    <w:tmpl w:val="5EB49E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C0F94"/>
    <w:multiLevelType w:val="hybridMultilevel"/>
    <w:tmpl w:val="C916036C"/>
    <w:lvl w:ilvl="0" w:tplc="B04A7CA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2B378B"/>
    <w:multiLevelType w:val="hybridMultilevel"/>
    <w:tmpl w:val="B6B861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9"/>
  </w:num>
  <w:num w:numId="7">
    <w:abstractNumId w:val="5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6F7"/>
    <w:rsid w:val="00181C4A"/>
    <w:rsid w:val="00254C90"/>
    <w:rsid w:val="005327D0"/>
    <w:rsid w:val="00825BF5"/>
    <w:rsid w:val="00845D84"/>
    <w:rsid w:val="00904FFA"/>
    <w:rsid w:val="00CD06F7"/>
    <w:rsid w:val="00E31F18"/>
    <w:rsid w:val="00E809CE"/>
    <w:rsid w:val="00E9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48067BB"/>
  <w15:chartTrackingRefBased/>
  <w15:docId w15:val="{B75874C0-72BD-42F6-A483-2D1ACDDD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0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06F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54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54C90"/>
  </w:style>
  <w:style w:type="paragraph" w:styleId="Footer">
    <w:name w:val="footer"/>
    <w:basedOn w:val="Normal"/>
    <w:link w:val="FooterChar"/>
    <w:unhideWhenUsed/>
    <w:rsid w:val="00254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54C90"/>
  </w:style>
  <w:style w:type="character" w:styleId="Hyperlink">
    <w:name w:val="Hyperlink"/>
    <w:semiHidden/>
    <w:unhideWhenUsed/>
    <w:rsid w:val="00254C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5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76" Type="http://schemas.openxmlformats.org/officeDocument/2006/relationships/oleObject" Target="embeddings/oleObject35.bin"/><Relationship Id="rId84" Type="http://schemas.openxmlformats.org/officeDocument/2006/relationships/theme" Target="theme/theme1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82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william longworth</cp:lastModifiedBy>
  <cp:revision>2</cp:revision>
  <cp:lastPrinted>2018-10-21T02:09:00Z</cp:lastPrinted>
  <dcterms:created xsi:type="dcterms:W3CDTF">2017-12-30T15:26:00Z</dcterms:created>
  <dcterms:modified xsi:type="dcterms:W3CDTF">2018-10-21T02:11:00Z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