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A0" w:rsidRDefault="00C619A0" w:rsidP="00C619A0">
      <w:pPr>
        <w:spacing w:line="360" w:lineRule="auto"/>
        <w:jc w:val="center"/>
        <w:rPr>
          <w:b/>
          <w:bCs/>
          <w:sz w:val="32"/>
          <w:szCs w:val="32"/>
        </w:rPr>
      </w:pPr>
      <w:r w:rsidRPr="00A97F37">
        <w:rPr>
          <w:b/>
          <w:bCs/>
          <w:sz w:val="32"/>
          <w:szCs w:val="32"/>
        </w:rPr>
        <w:t>CHỦ ĐỀ</w:t>
      </w:r>
      <w:r>
        <w:rPr>
          <w:b/>
          <w:bCs/>
          <w:sz w:val="32"/>
          <w:szCs w:val="32"/>
        </w:rPr>
        <w:t xml:space="preserve">  </w:t>
      </w:r>
      <w:r w:rsidRPr="00A97F37">
        <w:rPr>
          <w:b/>
          <w:bCs/>
          <w:sz w:val="32"/>
          <w:szCs w:val="32"/>
        </w:rPr>
        <w:t>: TÍNH CHẤT TIA PHÂN GIÁC CỦA GÓC</w:t>
      </w:r>
    </w:p>
    <w:p w:rsidR="00C619A0" w:rsidRDefault="00C619A0" w:rsidP="00C619A0">
      <w:pPr>
        <w:spacing w:line="360" w:lineRule="auto"/>
        <w:jc w:val="center"/>
        <w:rPr>
          <w:b/>
          <w:bCs/>
          <w:sz w:val="32"/>
          <w:szCs w:val="32"/>
        </w:rPr>
      </w:pPr>
    </w:p>
    <w:p w:rsidR="00C619A0" w:rsidRPr="00C619A0" w:rsidRDefault="00C619A0" w:rsidP="00C619A0">
      <w:pPr>
        <w:spacing w:line="360" w:lineRule="auto"/>
        <w:jc w:val="center"/>
        <w:rPr>
          <w:b/>
          <w:sz w:val="36"/>
          <w:szCs w:val="36"/>
        </w:rPr>
      </w:pPr>
      <w:r w:rsidRPr="00DE09FD">
        <w:rPr>
          <w:b/>
          <w:sz w:val="36"/>
          <w:szCs w:val="36"/>
        </w:rPr>
        <w:t>I. NHẬN BIẾT</w:t>
      </w:r>
    </w:p>
    <w:p w:rsidR="00C619A0" w:rsidRPr="00A97F37" w:rsidRDefault="00C619A0" w:rsidP="00C619A0">
      <w:pPr>
        <w:spacing w:line="360" w:lineRule="auto"/>
        <w:jc w:val="center"/>
        <w:rPr>
          <w:b/>
          <w:bCs/>
          <w:sz w:val="32"/>
          <w:szCs w:val="32"/>
        </w:rPr>
      </w:pPr>
    </w:p>
    <w:p w:rsidR="00C619A0" w:rsidRDefault="00C619A0" w:rsidP="00C619A0">
      <w:pPr>
        <w:spacing w:line="360" w:lineRule="auto"/>
        <w:jc w:val="center"/>
        <w:rPr>
          <w:bCs/>
        </w:rPr>
      </w:pPr>
      <w:r w:rsidRPr="00A97F37">
        <w:rPr>
          <w:b/>
          <w:bCs/>
        </w:rPr>
        <w:t>Câu 1</w:t>
      </w:r>
      <w:r w:rsidRPr="00C609C9">
        <w:rPr>
          <w:b/>
          <w:bCs/>
        </w:rPr>
        <w:t>:</w:t>
      </w:r>
      <w:r>
        <w:rPr>
          <w:b/>
          <w:bCs/>
        </w:rPr>
        <w:t xml:space="preserve"> </w:t>
      </w:r>
      <w:r w:rsidRPr="00A97F37">
        <w:rPr>
          <w:b/>
          <w:bCs/>
          <w:i/>
          <w:iCs/>
        </w:rPr>
        <w:t>Điểm nào trong góc cách đều hai cạnh của góc? Hãy chọn câu đúng:</w:t>
      </w:r>
    </w:p>
    <w:p w:rsidR="00C619A0" w:rsidRDefault="00C619A0" w:rsidP="00C619A0">
      <w:pPr>
        <w:spacing w:line="360" w:lineRule="auto"/>
        <w:jc w:val="both"/>
        <w:rPr>
          <w:bCs/>
        </w:rPr>
      </w:pPr>
      <w:r>
        <w:rPr>
          <w:bCs/>
        </w:rPr>
        <w:t xml:space="preserve">                             (A). </w:t>
      </w:r>
      <w:r w:rsidRPr="00F23AB5">
        <w:rPr>
          <w:bCs/>
        </w:rPr>
        <w:t>Đ</w:t>
      </w:r>
      <w:r>
        <w:rPr>
          <w:bCs/>
        </w:rPr>
        <w:t>i</w:t>
      </w:r>
      <w:r w:rsidRPr="00F23AB5">
        <w:rPr>
          <w:bCs/>
        </w:rPr>
        <w:t>ểm</w:t>
      </w:r>
      <w:r>
        <w:rPr>
          <w:bCs/>
        </w:rPr>
        <w:t xml:space="preserve"> n</w:t>
      </w:r>
      <w:r w:rsidRPr="00F23AB5">
        <w:rPr>
          <w:bCs/>
        </w:rPr>
        <w:t>ằm</w:t>
      </w:r>
      <w:r>
        <w:rPr>
          <w:bCs/>
        </w:rPr>
        <w:t xml:space="preserve"> tr</w:t>
      </w:r>
      <w:r w:rsidRPr="00F23AB5">
        <w:rPr>
          <w:bCs/>
        </w:rPr>
        <w:t>ê</w:t>
      </w:r>
      <w:r>
        <w:rPr>
          <w:bCs/>
        </w:rPr>
        <w:t>n m</w:t>
      </w:r>
      <w:r w:rsidRPr="00F23AB5">
        <w:rPr>
          <w:bCs/>
        </w:rPr>
        <w:t>ột</w:t>
      </w:r>
      <w:r>
        <w:rPr>
          <w:bCs/>
        </w:rPr>
        <w:t xml:space="preserve"> c</w:t>
      </w:r>
      <w:r w:rsidRPr="00F23AB5">
        <w:rPr>
          <w:bCs/>
        </w:rPr>
        <w:t>ạnh</w:t>
      </w:r>
      <w:r>
        <w:rPr>
          <w:bCs/>
        </w:rPr>
        <w:t xml:space="preserve"> c</w:t>
      </w:r>
      <w:r w:rsidRPr="00F23AB5">
        <w:rPr>
          <w:bCs/>
        </w:rPr>
        <w:t>ủa</w:t>
      </w:r>
      <w:r>
        <w:rPr>
          <w:bCs/>
        </w:rPr>
        <w:t xml:space="preserve"> g</w:t>
      </w:r>
      <w:r w:rsidRPr="00F23AB5">
        <w:rPr>
          <w:bCs/>
        </w:rPr>
        <w:t>óc</w:t>
      </w:r>
      <w:r>
        <w:rPr>
          <w:bCs/>
        </w:rPr>
        <w:t xml:space="preserve">.  </w:t>
      </w:r>
    </w:p>
    <w:p w:rsidR="00C619A0" w:rsidRDefault="00C619A0" w:rsidP="00C619A0">
      <w:pPr>
        <w:spacing w:line="360" w:lineRule="auto"/>
        <w:jc w:val="both"/>
        <w:rPr>
          <w:bCs/>
        </w:rPr>
      </w:pPr>
      <w:r>
        <w:rPr>
          <w:bCs/>
        </w:rPr>
        <w:t xml:space="preserve">                             (B). </w:t>
      </w:r>
      <w:r w:rsidRPr="00F23AB5">
        <w:rPr>
          <w:bCs/>
        </w:rPr>
        <w:t>Đ</w:t>
      </w:r>
      <w:r>
        <w:rPr>
          <w:bCs/>
        </w:rPr>
        <w:t>i</w:t>
      </w:r>
      <w:r w:rsidRPr="00F23AB5">
        <w:rPr>
          <w:bCs/>
        </w:rPr>
        <w:t>ểm</w:t>
      </w:r>
      <w:r>
        <w:rPr>
          <w:bCs/>
        </w:rPr>
        <w:t xml:space="preserve"> n</w:t>
      </w:r>
      <w:r w:rsidRPr="00F23AB5">
        <w:rPr>
          <w:bCs/>
        </w:rPr>
        <w:t>ằm</w:t>
      </w:r>
      <w:r>
        <w:rPr>
          <w:bCs/>
        </w:rPr>
        <w:t xml:space="preserve"> tr</w:t>
      </w:r>
      <w:r w:rsidRPr="00F23AB5">
        <w:rPr>
          <w:bCs/>
        </w:rPr>
        <w:t>ê</w:t>
      </w:r>
      <w:r>
        <w:rPr>
          <w:bCs/>
        </w:rPr>
        <w:t>n tia ph</w:t>
      </w:r>
      <w:r w:rsidRPr="00F23AB5">
        <w:rPr>
          <w:bCs/>
        </w:rPr>
        <w:t>â</w:t>
      </w:r>
      <w:r>
        <w:rPr>
          <w:bCs/>
        </w:rPr>
        <w:t>n gi</w:t>
      </w:r>
      <w:r w:rsidRPr="00F23AB5">
        <w:rPr>
          <w:bCs/>
        </w:rPr>
        <w:t>ác</w:t>
      </w:r>
      <w:r>
        <w:rPr>
          <w:bCs/>
        </w:rPr>
        <w:t xml:space="preserve"> c</w:t>
      </w:r>
      <w:r w:rsidRPr="00F23AB5">
        <w:rPr>
          <w:bCs/>
        </w:rPr>
        <w:t>ủa</w:t>
      </w:r>
      <w:r>
        <w:rPr>
          <w:bCs/>
        </w:rPr>
        <w:t xml:space="preserve"> g</w:t>
      </w:r>
      <w:r w:rsidRPr="00F23AB5">
        <w:rPr>
          <w:bCs/>
        </w:rPr>
        <w:t>óc</w:t>
      </w:r>
      <w:r>
        <w:rPr>
          <w:bCs/>
        </w:rPr>
        <w:t>.</w:t>
      </w:r>
    </w:p>
    <w:p w:rsidR="00C619A0" w:rsidRDefault="00C619A0" w:rsidP="00C619A0">
      <w:pPr>
        <w:spacing w:line="360" w:lineRule="auto"/>
        <w:jc w:val="both"/>
      </w:pPr>
      <w:r>
        <w:rPr>
          <w:bCs/>
        </w:rPr>
        <w:t xml:space="preserve">                             (C). </w:t>
      </w:r>
      <w:r w:rsidRPr="00663164">
        <w:rPr>
          <w:bCs/>
        </w:rPr>
        <w:t>Đ</w:t>
      </w:r>
      <w:r>
        <w:rPr>
          <w:bCs/>
        </w:rPr>
        <w:t>i</w:t>
      </w:r>
      <w:r w:rsidRPr="00663164">
        <w:rPr>
          <w:bCs/>
        </w:rPr>
        <w:t>ểm</w:t>
      </w:r>
      <w:r>
        <w:rPr>
          <w:bCs/>
        </w:rPr>
        <w:t xml:space="preserve"> thu</w:t>
      </w:r>
      <w:r w:rsidRPr="00663164">
        <w:rPr>
          <w:bCs/>
        </w:rPr>
        <w:t>ộc</w:t>
      </w:r>
      <w:r>
        <w:rPr>
          <w:bCs/>
        </w:rPr>
        <w:t xml:space="preserve"> giao c</w:t>
      </w:r>
      <w:r w:rsidRPr="00663164">
        <w:rPr>
          <w:bCs/>
        </w:rPr>
        <w:t>ủa</w:t>
      </w:r>
      <w:r>
        <w:rPr>
          <w:bCs/>
        </w:rPr>
        <w:t xml:space="preserve"> hai đư</w:t>
      </w:r>
      <w:r w:rsidRPr="00663164">
        <w:rPr>
          <w:bCs/>
        </w:rPr>
        <w:t>ờng</w:t>
      </w:r>
      <w:r>
        <w:rPr>
          <w:bCs/>
        </w:rPr>
        <w:t xml:space="preserve"> vu</w:t>
      </w:r>
      <w:r w:rsidRPr="00663164">
        <w:rPr>
          <w:bCs/>
        </w:rPr>
        <w:t>ô</w:t>
      </w:r>
      <w:r>
        <w:rPr>
          <w:bCs/>
        </w:rPr>
        <w:t>ng g</w:t>
      </w:r>
      <w:r w:rsidRPr="00663164">
        <w:rPr>
          <w:bCs/>
        </w:rPr>
        <w:t>óc</w:t>
      </w:r>
      <w:r>
        <w:rPr>
          <w:bCs/>
        </w:rPr>
        <w:t xml:space="preserve"> b</w:t>
      </w:r>
      <w:r w:rsidRPr="00663164">
        <w:rPr>
          <w:bCs/>
        </w:rPr>
        <w:t>ất</w:t>
      </w:r>
      <w:r>
        <w:rPr>
          <w:bCs/>
        </w:rPr>
        <w:t xml:space="preserve"> k</w:t>
      </w:r>
      <w:r w:rsidRPr="00663164">
        <w:rPr>
          <w:bCs/>
        </w:rPr>
        <w:t>ì</w:t>
      </w:r>
      <w:r>
        <w:rPr>
          <w:bCs/>
        </w:rPr>
        <w:t>.</w:t>
      </w:r>
      <w:r>
        <w:t xml:space="preserve">  </w:t>
      </w:r>
    </w:p>
    <w:p w:rsidR="00C619A0" w:rsidRDefault="00C619A0" w:rsidP="00C619A0">
      <w:pPr>
        <w:spacing w:line="360" w:lineRule="auto"/>
        <w:jc w:val="both"/>
      </w:pPr>
      <w:r>
        <w:t xml:space="preserve">                             (D). </w:t>
      </w:r>
      <w:r w:rsidRPr="00755550">
        <w:t>Đ</w:t>
      </w:r>
      <w:r>
        <w:t>i</w:t>
      </w:r>
      <w:r w:rsidRPr="00755550">
        <w:t>ểm</w:t>
      </w:r>
      <w:r>
        <w:t xml:space="preserve"> n</w:t>
      </w:r>
      <w:r w:rsidRPr="00755550">
        <w:t>ằm</w:t>
      </w:r>
      <w:r>
        <w:t xml:space="preserve"> tr</w:t>
      </w:r>
      <w:r w:rsidRPr="00755550">
        <w:t>ê</w:t>
      </w:r>
      <w:r>
        <w:t>n tia n</w:t>
      </w:r>
      <w:r w:rsidRPr="00755550">
        <w:t>ằm</w:t>
      </w:r>
      <w:r>
        <w:t xml:space="preserve"> gi</w:t>
      </w:r>
      <w:r w:rsidRPr="00755550">
        <w:t>ữa</w:t>
      </w:r>
      <w:r>
        <w:t xml:space="preserve"> c</w:t>
      </w:r>
      <w:r w:rsidRPr="00755550">
        <w:t>ủa</w:t>
      </w:r>
      <w:r>
        <w:t xml:space="preserve"> g</w:t>
      </w:r>
      <w:r w:rsidRPr="00755550">
        <w:t>óc</w:t>
      </w:r>
      <w:r>
        <w:t>.</w:t>
      </w:r>
    </w:p>
    <w:p w:rsidR="00C619A0" w:rsidRPr="009C797E" w:rsidRDefault="00C619A0" w:rsidP="00C619A0">
      <w:pPr>
        <w:spacing w:line="360" w:lineRule="auto"/>
        <w:jc w:val="both"/>
        <w:rPr>
          <w:i/>
        </w:rPr>
      </w:pPr>
      <w:r w:rsidRPr="009C797E">
        <w:rPr>
          <w:i/>
        </w:rPr>
        <w:t xml:space="preserve">Đáp án B. </w:t>
      </w:r>
    </w:p>
    <w:p w:rsidR="00C619A0" w:rsidRDefault="00C619A0" w:rsidP="00C619A0">
      <w:pPr>
        <w:spacing w:line="360" w:lineRule="auto"/>
        <w:jc w:val="both"/>
      </w:pPr>
      <w:r w:rsidRPr="00A97F37">
        <w:rPr>
          <w:b/>
        </w:rPr>
        <w:t>Câu 2:</w:t>
      </w:r>
      <w:r>
        <w:t xml:space="preserve"> </w:t>
      </w:r>
      <w:r w:rsidRPr="00A97F37">
        <w:rPr>
          <w:b/>
          <w:bCs/>
          <w:i/>
          <w:iCs/>
        </w:rPr>
        <w:t>Hãy chọn câu sai</w:t>
      </w:r>
      <w:r>
        <w:t>:</w:t>
      </w:r>
    </w:p>
    <w:p w:rsidR="00C619A0" w:rsidRDefault="00C619A0" w:rsidP="00C619A0">
      <w:pPr>
        <w:spacing w:line="360" w:lineRule="auto"/>
        <w:jc w:val="both"/>
      </w:pPr>
      <w:r>
        <w:t xml:space="preserve">       (A). Tia ph</w:t>
      </w:r>
      <w:r w:rsidRPr="00C8070E">
        <w:t>â</w:t>
      </w:r>
      <w:r>
        <w:t>n gi</w:t>
      </w:r>
      <w:r w:rsidRPr="00C8070E">
        <w:t>ác</w:t>
      </w:r>
      <w:r>
        <w:t xml:space="preserve"> c</w:t>
      </w:r>
      <w:r w:rsidRPr="00C8070E">
        <w:t>ủa</w:t>
      </w:r>
      <w:r>
        <w:t xml:space="preserve"> m</w:t>
      </w:r>
      <w:r w:rsidRPr="00B35C77">
        <w:t>ột</w:t>
      </w:r>
      <w:r>
        <w:t xml:space="preserve"> g</w:t>
      </w:r>
      <w:r w:rsidRPr="00B35C77">
        <w:t>óc</w:t>
      </w:r>
      <w:r>
        <w:t xml:space="preserve"> th</w:t>
      </w:r>
      <w:r w:rsidRPr="00B35C77">
        <w:t>ì</w:t>
      </w:r>
      <w:r>
        <w:t xml:space="preserve"> t</w:t>
      </w:r>
      <w:r w:rsidRPr="00B35C77">
        <w:t>ạo</w:t>
      </w:r>
      <w:r>
        <w:t xml:space="preserve"> v</w:t>
      </w:r>
      <w:r w:rsidRPr="00B35C77">
        <w:t>ới</w:t>
      </w:r>
      <w:r>
        <w:t xml:space="preserve"> hai c</w:t>
      </w:r>
      <w:r w:rsidRPr="00B35C77">
        <w:t>ạnh</w:t>
      </w:r>
      <w:r>
        <w:t xml:space="preserve"> c</w:t>
      </w:r>
      <w:r w:rsidRPr="00B35C77">
        <w:t>ủa</w:t>
      </w:r>
      <w:r>
        <w:t xml:space="preserve"> g</w:t>
      </w:r>
      <w:r w:rsidRPr="00B35C77">
        <w:t>óc</w:t>
      </w:r>
      <w:r>
        <w:t xml:space="preserve"> hai g</w:t>
      </w:r>
      <w:r w:rsidRPr="00B35C77">
        <w:t>óc</w:t>
      </w:r>
      <w:r>
        <w:t xml:space="preserve"> b</w:t>
      </w:r>
      <w:r w:rsidRPr="00B35C77">
        <w:t>ằng</w:t>
      </w:r>
      <w:r>
        <w:t xml:space="preserve"> nhau.</w:t>
      </w:r>
    </w:p>
    <w:p w:rsidR="00C619A0" w:rsidRDefault="00C619A0" w:rsidP="00C619A0">
      <w:pPr>
        <w:spacing w:line="360" w:lineRule="auto"/>
        <w:jc w:val="both"/>
      </w:pPr>
      <w:r>
        <w:t xml:space="preserve">       (B). Tia ph</w:t>
      </w:r>
      <w:r w:rsidRPr="006D0806">
        <w:t>â</w:t>
      </w:r>
      <w:r>
        <w:t>n gi</w:t>
      </w:r>
      <w:r w:rsidRPr="006D0806">
        <w:t>ác</w:t>
      </w:r>
      <w:r>
        <w:t xml:space="preserve"> c</w:t>
      </w:r>
      <w:r w:rsidRPr="006D0806">
        <w:t>ủa</w:t>
      </w:r>
      <w:r>
        <w:t xml:space="preserve"> m</w:t>
      </w:r>
      <w:r w:rsidRPr="006D0806">
        <w:t>ột</w:t>
      </w:r>
      <w:r>
        <w:t xml:space="preserve"> g</w:t>
      </w:r>
      <w:r w:rsidRPr="006D0806">
        <w:t>óc</w:t>
      </w:r>
      <w:r>
        <w:t xml:space="preserve"> th</w:t>
      </w:r>
      <w:r w:rsidRPr="006D0806">
        <w:t>ì</w:t>
      </w:r>
      <w:r>
        <w:t xml:space="preserve"> t</w:t>
      </w:r>
      <w:r w:rsidRPr="006D0806">
        <w:t>ạo</w:t>
      </w:r>
      <w:r>
        <w:t xml:space="preserve"> v</w:t>
      </w:r>
      <w:r w:rsidRPr="006D0806">
        <w:t>ới</w:t>
      </w:r>
      <w:r>
        <w:t xml:space="preserve"> hai c</w:t>
      </w:r>
      <w:r w:rsidRPr="006D0806">
        <w:t>ạnh</w:t>
      </w:r>
      <w:r>
        <w:t xml:space="preserve"> c</w:t>
      </w:r>
      <w:r w:rsidRPr="006D0806">
        <w:t>ủa</w:t>
      </w:r>
      <w:r>
        <w:t xml:space="preserve"> g</w:t>
      </w:r>
      <w:r w:rsidRPr="006D0806">
        <w:t>óc</w:t>
      </w:r>
      <w:r>
        <w:t xml:space="preserve"> hai g</w:t>
      </w:r>
      <w:r w:rsidRPr="006D0806">
        <w:t>óc</w:t>
      </w:r>
      <w:r>
        <w:t xml:space="preserve"> kh</w:t>
      </w:r>
      <w:r w:rsidRPr="006D0806">
        <w:t>ô</w:t>
      </w:r>
      <w:r>
        <w:t>ng b</w:t>
      </w:r>
      <w:r w:rsidRPr="006D0806">
        <w:t>ằng</w:t>
      </w:r>
      <w:r>
        <w:t xml:space="preserve"> nhau.</w:t>
      </w:r>
    </w:p>
    <w:p w:rsidR="00C619A0" w:rsidRDefault="00C619A0" w:rsidP="00C619A0">
      <w:pPr>
        <w:spacing w:line="360" w:lineRule="auto"/>
        <w:jc w:val="both"/>
      </w:pPr>
      <w:r>
        <w:t xml:space="preserve">       (C). Tia ph</w:t>
      </w:r>
      <w:r w:rsidRPr="006D0806">
        <w:t>â</w:t>
      </w:r>
      <w:r>
        <w:t>n gi</w:t>
      </w:r>
      <w:r w:rsidRPr="006D0806">
        <w:t>ác</w:t>
      </w:r>
      <w:r>
        <w:t xml:space="preserve"> c</w:t>
      </w:r>
      <w:r w:rsidRPr="006D0806">
        <w:t>ủa</w:t>
      </w:r>
      <w:r>
        <w:t xml:space="preserve"> m</w:t>
      </w:r>
      <w:r w:rsidRPr="006D0806">
        <w:t>ột</w:t>
      </w:r>
      <w:r>
        <w:t xml:space="preserve"> g</w:t>
      </w:r>
      <w:r w:rsidRPr="006D0806">
        <w:t>óc</w:t>
      </w:r>
      <w:r>
        <w:t xml:space="preserve"> n</w:t>
      </w:r>
      <w:r w:rsidRPr="006D0806">
        <w:t>ằm</w:t>
      </w:r>
      <w:r>
        <w:t xml:space="preserve"> gi</w:t>
      </w:r>
      <w:r w:rsidRPr="00330CE4">
        <w:t>ữ</w:t>
      </w:r>
      <w:r>
        <w:t>a hai c</w:t>
      </w:r>
      <w:r w:rsidRPr="006D0806">
        <w:t>ạnh</w:t>
      </w:r>
      <w:r>
        <w:t xml:space="preserve"> c</w:t>
      </w:r>
      <w:r w:rsidRPr="006D0806">
        <w:t>ủa</w:t>
      </w:r>
      <w:r>
        <w:t xml:space="preserve"> g</w:t>
      </w:r>
      <w:r w:rsidRPr="006D0806">
        <w:t>óc</w:t>
      </w:r>
      <w:r>
        <w:t>.</w:t>
      </w:r>
    </w:p>
    <w:p w:rsidR="00C619A0" w:rsidRDefault="00C619A0" w:rsidP="00C619A0">
      <w:pPr>
        <w:spacing w:line="360" w:lineRule="auto"/>
        <w:jc w:val="both"/>
      </w:pPr>
      <w:r>
        <w:t xml:space="preserve">       (D). Oz l</w:t>
      </w:r>
      <w:r w:rsidRPr="006D0806">
        <w:t>à</w:t>
      </w:r>
      <w:r>
        <w:t xml:space="preserve"> tia ph</w:t>
      </w:r>
      <w:r w:rsidRPr="006D0806">
        <w:t>â</w:t>
      </w:r>
      <w:r>
        <w:t>n gi</w:t>
      </w:r>
      <w:r w:rsidRPr="006D0806">
        <w:t>ác</w:t>
      </w:r>
      <w:r>
        <w:t xml:space="preserve"> c</w:t>
      </w:r>
      <w:r w:rsidRPr="006D0806">
        <w:t>ủa</w:t>
      </w:r>
      <w:r>
        <w:t xml:space="preserve"> g</w:t>
      </w:r>
      <w:r w:rsidRPr="006D0806">
        <w:t>óc</w:t>
      </w:r>
      <w:r>
        <w:t xml:space="preserve"> xOy th</w:t>
      </w:r>
      <w:r w:rsidRPr="006D0806">
        <w:t>ì</w:t>
      </w:r>
      <w:r>
        <w:t xml:space="preserve"> </w:t>
      </w:r>
      <w:r w:rsidRPr="00170580">
        <w:rPr>
          <w:position w:val="-26"/>
        </w:rPr>
        <w:object w:dxaOrig="1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5.25pt" o:ole="">
            <v:imagedata r:id="rId7" o:title=""/>
          </v:shape>
          <o:OLEObject Type="Embed" ProgID="Equation.DSMT4" ShapeID="_x0000_i1025" DrawAspect="Content" ObjectID="_1597062987" r:id="rId8"/>
        </w:object>
      </w:r>
      <w:r>
        <w:t xml:space="preserve"> </w:t>
      </w:r>
      <w:r w:rsidRPr="006D0806">
        <w:t xml:space="preserve"> </w:t>
      </w:r>
    </w:p>
    <w:p w:rsidR="00C619A0" w:rsidRDefault="00C619A0" w:rsidP="00C619A0">
      <w:pPr>
        <w:spacing w:line="360" w:lineRule="auto"/>
        <w:jc w:val="both"/>
      </w:pPr>
      <w:r>
        <w:t xml:space="preserve">        (E). M</w:t>
      </w:r>
      <w:r w:rsidRPr="007361F8">
        <w:t>ọi</w:t>
      </w:r>
      <w:r>
        <w:t xml:space="preserve"> </w:t>
      </w:r>
      <w:r w:rsidRPr="007361F8">
        <w:t>đ</w:t>
      </w:r>
      <w:r>
        <w:t>i</w:t>
      </w:r>
      <w:r w:rsidRPr="007361F8">
        <w:t>ểm</w:t>
      </w:r>
      <w:r>
        <w:t xml:space="preserve"> thu</w:t>
      </w:r>
      <w:r w:rsidRPr="007361F8">
        <w:t>ộc</w:t>
      </w:r>
      <w:r>
        <w:t xml:space="preserve"> tia ph</w:t>
      </w:r>
      <w:r w:rsidRPr="007361F8">
        <w:t>â</w:t>
      </w:r>
      <w:r>
        <w:t>n gi</w:t>
      </w:r>
      <w:r w:rsidRPr="007361F8">
        <w:t>ác</w:t>
      </w:r>
      <w:r>
        <w:t xml:space="preserve"> c</w:t>
      </w:r>
      <w:r w:rsidRPr="007361F8">
        <w:t>ủa</w:t>
      </w:r>
      <w:r>
        <w:t xml:space="preserve"> m</w:t>
      </w:r>
      <w:r w:rsidRPr="007361F8">
        <w:t>ột</w:t>
      </w:r>
      <w:r>
        <w:t xml:space="preserve"> g</w:t>
      </w:r>
      <w:r w:rsidRPr="007361F8">
        <w:t>óc</w:t>
      </w:r>
      <w:r>
        <w:t xml:space="preserve"> th</w:t>
      </w:r>
      <w:r w:rsidRPr="00330CE4">
        <w:t>ì</w:t>
      </w:r>
      <w:r>
        <w:t xml:space="preserve"> c</w:t>
      </w:r>
      <w:r w:rsidRPr="007361F8">
        <w:t>ách</w:t>
      </w:r>
      <w:r>
        <w:t xml:space="preserve"> đ</w:t>
      </w:r>
      <w:r w:rsidRPr="007361F8">
        <w:t>ều</w:t>
      </w:r>
      <w:r>
        <w:t xml:space="preserve"> hai c</w:t>
      </w:r>
      <w:r w:rsidRPr="007361F8">
        <w:t>ạnh</w:t>
      </w:r>
      <w:r>
        <w:t xml:space="preserve"> c</w:t>
      </w:r>
      <w:r w:rsidRPr="007361F8">
        <w:t>ủa</w:t>
      </w:r>
      <w:r>
        <w:t xml:space="preserve"> g</w:t>
      </w:r>
      <w:r w:rsidRPr="007361F8">
        <w:t>óc</w:t>
      </w:r>
      <w:r>
        <w:t>.</w:t>
      </w:r>
    </w:p>
    <w:p w:rsidR="00C619A0" w:rsidRPr="009C797E" w:rsidRDefault="00C619A0" w:rsidP="00C619A0">
      <w:pPr>
        <w:tabs>
          <w:tab w:val="left" w:pos="2670"/>
        </w:tabs>
        <w:spacing w:line="360" w:lineRule="auto"/>
        <w:jc w:val="both"/>
        <w:rPr>
          <w:i/>
        </w:rPr>
      </w:pPr>
      <w:r w:rsidRPr="009C797E">
        <w:rPr>
          <w:i/>
        </w:rPr>
        <w:t>Đáp án B.</w:t>
      </w:r>
    </w:p>
    <w:p w:rsidR="00C619A0" w:rsidRDefault="00C619A0" w:rsidP="00C619A0">
      <w:pPr>
        <w:tabs>
          <w:tab w:val="left" w:pos="2670"/>
        </w:tabs>
        <w:spacing w:line="360" w:lineRule="auto"/>
        <w:jc w:val="both"/>
      </w:pPr>
      <w:r w:rsidRPr="00A97F37">
        <w:rPr>
          <w:b/>
        </w:rPr>
        <w:t>Câu 3:</w:t>
      </w:r>
      <w:r>
        <w:t xml:space="preserve"> </w:t>
      </w:r>
      <w:r w:rsidRPr="00A97F37">
        <w:rPr>
          <w:b/>
          <w:bCs/>
          <w:i/>
          <w:iCs/>
        </w:rPr>
        <w:t>Cho hình vẽ dưới đây, điểm nào nằm trên tia phân giác của góc xOy. Hãy chọn câu đúng:</w:t>
      </w:r>
      <w:r>
        <w:t xml:space="preserve"> </w:t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8"/>
        <w:gridCol w:w="3708"/>
      </w:tblGrid>
      <w:tr w:rsidR="00C619A0" w:rsidTr="00A71C9B">
        <w:tc>
          <w:tcPr>
            <w:tcW w:w="5868" w:type="dxa"/>
          </w:tcPr>
          <w:p w:rsidR="00C619A0" w:rsidRPr="009F457D" w:rsidRDefault="00C619A0" w:rsidP="00C619A0">
            <w:pPr>
              <w:tabs>
                <w:tab w:val="left" w:pos="2670"/>
              </w:tabs>
              <w:spacing w:line="360" w:lineRule="auto"/>
              <w:jc w:val="both"/>
            </w:pPr>
            <w:r w:rsidRPr="009F457D">
              <w:lastRenderedPageBreak/>
              <w:t xml:space="preserve">(A).  Điểm A;            (B). Điểm B; </w:t>
            </w:r>
          </w:p>
          <w:p w:rsidR="00C619A0" w:rsidRPr="009F457D" w:rsidRDefault="00C619A0" w:rsidP="00C619A0">
            <w:pPr>
              <w:tabs>
                <w:tab w:val="left" w:pos="2670"/>
              </w:tabs>
              <w:spacing w:line="360" w:lineRule="auto"/>
              <w:jc w:val="both"/>
            </w:pPr>
            <w:r w:rsidRPr="009F457D">
              <w:t xml:space="preserve"> (C) Điểm C;             (D) Không có điểm nào.</w:t>
            </w:r>
          </w:p>
          <w:p w:rsidR="00C619A0" w:rsidRPr="009F457D" w:rsidRDefault="00C619A0" w:rsidP="00C619A0">
            <w:pPr>
              <w:tabs>
                <w:tab w:val="left" w:pos="2670"/>
              </w:tabs>
              <w:spacing w:line="360" w:lineRule="auto"/>
              <w:jc w:val="both"/>
            </w:pPr>
          </w:p>
          <w:p w:rsidR="00C619A0" w:rsidRPr="009F457D" w:rsidRDefault="00C619A0" w:rsidP="00C619A0">
            <w:pPr>
              <w:tabs>
                <w:tab w:val="left" w:pos="2670"/>
              </w:tabs>
              <w:spacing w:line="360" w:lineRule="auto"/>
              <w:jc w:val="both"/>
            </w:pPr>
          </w:p>
          <w:p w:rsidR="00C619A0" w:rsidRPr="009F457D" w:rsidRDefault="00C619A0" w:rsidP="00C619A0">
            <w:pPr>
              <w:tabs>
                <w:tab w:val="left" w:pos="2670"/>
              </w:tabs>
              <w:spacing w:line="360" w:lineRule="auto"/>
              <w:jc w:val="both"/>
            </w:pPr>
            <w:r w:rsidRPr="009F457D">
              <w:t xml:space="preserve">Đáp án B. </w:t>
            </w:r>
          </w:p>
          <w:p w:rsidR="00C619A0" w:rsidRPr="009F457D" w:rsidRDefault="00C619A0" w:rsidP="00C619A0">
            <w:pPr>
              <w:spacing w:line="360" w:lineRule="auto"/>
              <w:jc w:val="both"/>
              <w:rPr>
                <w:i/>
              </w:rPr>
            </w:pPr>
            <w:r w:rsidRPr="009F457D">
              <w:rPr>
                <w:i/>
              </w:rPr>
              <w:t xml:space="preserve">Không chỉnh sửa        </w:t>
            </w:r>
          </w:p>
        </w:tc>
        <w:tc>
          <w:tcPr>
            <w:tcW w:w="3708" w:type="dxa"/>
          </w:tcPr>
          <w:p w:rsidR="00C619A0" w:rsidRPr="009F457D" w:rsidRDefault="00C619A0" w:rsidP="00C619A0">
            <w:pPr>
              <w:tabs>
                <w:tab w:val="left" w:pos="2670"/>
              </w:tabs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152650" cy="1562100"/>
                  <wp:effectExtent l="0" t="0" r="0" b="0"/>
                  <wp:docPr id="277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9A0" w:rsidRDefault="00C619A0" w:rsidP="00C619A0">
      <w:pPr>
        <w:spacing w:line="360" w:lineRule="auto"/>
        <w:jc w:val="both"/>
      </w:pPr>
      <w:r w:rsidRPr="00A97F37">
        <w:rPr>
          <w:b/>
        </w:rPr>
        <w:t>Câu 4:</w:t>
      </w:r>
      <w:r>
        <w:t xml:space="preserve">  </w:t>
      </w:r>
      <w:r w:rsidRPr="00A97F37">
        <w:rPr>
          <w:b/>
          <w:bCs/>
          <w:i/>
          <w:iCs/>
        </w:rPr>
        <w:t>Hai tia phân giác của cặp góc kề bù thì</w:t>
      </w:r>
      <w:r>
        <w:t>:</w:t>
      </w:r>
    </w:p>
    <w:p w:rsidR="00C619A0" w:rsidRDefault="00C619A0" w:rsidP="00C619A0">
      <w:pPr>
        <w:spacing w:line="360" w:lineRule="auto"/>
        <w:jc w:val="both"/>
      </w:pPr>
      <w:r>
        <w:t xml:space="preserve">             (A). Song song v</w:t>
      </w:r>
      <w:r w:rsidRPr="00EF06E5">
        <w:t>ới</w:t>
      </w:r>
      <w:r>
        <w:t xml:space="preserve"> nhau                         (B). T</w:t>
      </w:r>
      <w:r w:rsidRPr="00EF06E5">
        <w:t>ạo</w:t>
      </w:r>
      <w:r>
        <w:t xml:space="preserve"> th</w:t>
      </w:r>
      <w:r w:rsidRPr="00EF06E5">
        <w:t>ành</w:t>
      </w:r>
      <w:r>
        <w:t xml:space="preserve"> m</w:t>
      </w:r>
      <w:r w:rsidRPr="00EF06E5">
        <w:t>ột</w:t>
      </w:r>
      <w:r>
        <w:t xml:space="preserve"> g</w:t>
      </w:r>
      <w:r w:rsidRPr="00EF06E5">
        <w:t>óc</w:t>
      </w:r>
      <w:r>
        <w:t xml:space="preserve"> t</w:t>
      </w:r>
      <w:r w:rsidRPr="00EF06E5">
        <w:t>ù</w:t>
      </w:r>
      <w:r>
        <w:t>.</w:t>
      </w:r>
    </w:p>
    <w:p w:rsidR="00C619A0" w:rsidRDefault="00C619A0" w:rsidP="00C619A0">
      <w:pPr>
        <w:spacing w:line="360" w:lineRule="auto"/>
        <w:jc w:val="both"/>
      </w:pPr>
      <w:r>
        <w:t xml:space="preserve">              (C). T</w:t>
      </w:r>
      <w:r w:rsidRPr="00EF06E5">
        <w:t>ạo</w:t>
      </w:r>
      <w:r>
        <w:t xml:space="preserve"> th</w:t>
      </w:r>
      <w:r w:rsidRPr="00EF06E5">
        <w:t>ành</w:t>
      </w:r>
      <w:r>
        <w:t xml:space="preserve"> m</w:t>
      </w:r>
      <w:r w:rsidRPr="00EF06E5">
        <w:t>ột</w:t>
      </w:r>
      <w:r>
        <w:t xml:space="preserve"> g</w:t>
      </w:r>
      <w:r w:rsidRPr="00EF06E5">
        <w:t>óc</w:t>
      </w:r>
      <w:r>
        <w:t xml:space="preserve"> nh</w:t>
      </w:r>
      <w:r w:rsidRPr="00EF06E5">
        <w:t>ọn</w:t>
      </w:r>
      <w:r>
        <w:t>.                 (D). T</w:t>
      </w:r>
      <w:r w:rsidRPr="00EF06E5">
        <w:t>ạo</w:t>
      </w:r>
      <w:r>
        <w:t xml:space="preserve"> th</w:t>
      </w:r>
      <w:r w:rsidRPr="00EF06E5">
        <w:t>ành</w:t>
      </w:r>
      <w:r>
        <w:t xml:space="preserve"> m</w:t>
      </w:r>
      <w:r w:rsidRPr="00EF06E5">
        <w:t>ột</w:t>
      </w:r>
      <w:r>
        <w:t xml:space="preserve"> g</w:t>
      </w:r>
      <w:r w:rsidRPr="00EF06E5">
        <w:t>óc</w:t>
      </w:r>
      <w:r>
        <w:t xml:space="preserve"> vu</w:t>
      </w:r>
      <w:r w:rsidRPr="00EF06E5">
        <w:t>ô</w:t>
      </w:r>
      <w:r>
        <w:t>ng.</w:t>
      </w:r>
    </w:p>
    <w:p w:rsidR="00C619A0" w:rsidRDefault="00C619A0" w:rsidP="00C619A0">
      <w:pPr>
        <w:spacing w:line="360" w:lineRule="auto"/>
        <w:rPr>
          <w:b/>
          <w:bCs/>
          <w:sz w:val="32"/>
          <w:szCs w:val="32"/>
        </w:rPr>
      </w:pPr>
    </w:p>
    <w:p w:rsidR="00C619A0" w:rsidRPr="00C619A0" w:rsidRDefault="00C619A0" w:rsidP="00C619A0">
      <w:pPr>
        <w:spacing w:line="360" w:lineRule="auto"/>
        <w:rPr>
          <w:b/>
          <w:lang w:val="fr-FR"/>
        </w:rPr>
      </w:pPr>
    </w:p>
    <w:p w:rsidR="00C619A0" w:rsidRDefault="00C619A0" w:rsidP="00C619A0">
      <w:pPr>
        <w:spacing w:line="360" w:lineRule="auto"/>
        <w:jc w:val="center"/>
        <w:rPr>
          <w:b/>
          <w:sz w:val="36"/>
          <w:szCs w:val="36"/>
          <w:lang w:val="fr-FR"/>
        </w:rPr>
      </w:pPr>
      <w:r w:rsidRPr="00164519">
        <w:rPr>
          <w:b/>
          <w:sz w:val="36"/>
          <w:szCs w:val="36"/>
          <w:lang w:val="fr-FR"/>
        </w:rPr>
        <w:t>II. THÔNG HIỂU</w:t>
      </w:r>
    </w:p>
    <w:p w:rsidR="00C619A0" w:rsidRDefault="00C619A0" w:rsidP="00C619A0">
      <w:pPr>
        <w:spacing w:line="360" w:lineRule="auto"/>
        <w:jc w:val="center"/>
        <w:rPr>
          <w:b/>
          <w:sz w:val="36"/>
          <w:szCs w:val="36"/>
          <w:lang w:val="fr-FR"/>
        </w:rPr>
      </w:pPr>
    </w:p>
    <w:p w:rsidR="00C619A0" w:rsidRPr="00C619A0" w:rsidRDefault="00C619A0" w:rsidP="00C619A0">
      <w:pPr>
        <w:spacing w:line="360" w:lineRule="auto"/>
        <w:jc w:val="center"/>
        <w:rPr>
          <w:b/>
          <w:bCs/>
          <w:i/>
          <w:iCs/>
          <w:lang w:val="fr-FR"/>
        </w:rPr>
      </w:pPr>
      <w:r w:rsidRPr="00C619A0">
        <w:rPr>
          <w:b/>
          <w:lang w:val="fr-FR"/>
        </w:rPr>
        <w:t>Câu 1</w:t>
      </w:r>
      <w:r w:rsidRPr="00C619A0">
        <w:rPr>
          <w:lang w:val="fr-FR"/>
        </w:rPr>
        <w:t xml:space="preserve">:  </w:t>
      </w:r>
      <w:r w:rsidRPr="00C619A0">
        <w:rPr>
          <w:b/>
          <w:bCs/>
          <w:i/>
          <w:iCs/>
          <w:lang w:val="fr-FR"/>
        </w:rPr>
        <w:t xml:space="preserve">Cho điểm M thuộc tia phân giác góc xOy,  MA </w:t>
      </w:r>
      <w:r w:rsidRPr="00A943CB">
        <w:rPr>
          <w:b/>
          <w:bCs/>
          <w:i/>
          <w:iCs/>
        </w:rPr>
        <w:pict>
          <v:shape id="_x0000_i1026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17C00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E17C0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Š¥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C619A0">
        <w:rPr>
          <w:b/>
          <w:bCs/>
          <w:i/>
          <w:iCs/>
          <w:lang w:val="fr-FR"/>
        </w:rPr>
        <w:t xml:space="preserve"> Ox </w:t>
      </w:r>
      <w:r w:rsidRPr="00C619A0">
        <w:rPr>
          <w:b/>
          <w:bCs/>
          <w:i/>
          <w:iCs/>
          <w:color w:val="000000"/>
          <w:lang w:val="fr-FR"/>
        </w:rPr>
        <w:t>( A thuộc Ox),</w:t>
      </w:r>
      <w:r w:rsidRPr="00C619A0">
        <w:rPr>
          <w:b/>
          <w:bCs/>
          <w:i/>
          <w:iCs/>
          <w:lang w:val="fr-FR"/>
        </w:rPr>
        <w:t xml:space="preserve"> </w:t>
      </w:r>
    </w:p>
    <w:p w:rsidR="00C619A0" w:rsidRPr="00A943CB" w:rsidRDefault="00C619A0" w:rsidP="00C619A0">
      <w:pPr>
        <w:spacing w:line="360" w:lineRule="auto"/>
        <w:jc w:val="both"/>
        <w:rPr>
          <w:b/>
          <w:bCs/>
          <w:i/>
          <w:iCs/>
        </w:rPr>
      </w:pPr>
      <w:r w:rsidRPr="00A943CB">
        <w:rPr>
          <w:b/>
          <w:bCs/>
          <w:i/>
          <w:iCs/>
        </w:rPr>
        <w:t xml:space="preserve">MB </w:t>
      </w:r>
      <w:r w:rsidRPr="00A943CB">
        <w:rPr>
          <w:b/>
          <w:bCs/>
          <w:i/>
          <w:iCs/>
        </w:rPr>
        <w:pict>
          <v:shape id="_x0000_i1027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1CE1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101CE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Š¥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A943CB">
        <w:rPr>
          <w:b/>
          <w:bCs/>
          <w:i/>
          <w:iCs/>
        </w:rPr>
        <w:t xml:space="preserve"> Oy </w:t>
      </w:r>
      <w:r w:rsidRPr="00A943CB">
        <w:rPr>
          <w:b/>
          <w:bCs/>
          <w:i/>
          <w:iCs/>
          <w:color w:val="000000"/>
        </w:rPr>
        <w:t>( B thuộc Oy)</w:t>
      </w:r>
      <w:r w:rsidRPr="00A943CB">
        <w:rPr>
          <w:b/>
          <w:bCs/>
          <w:i/>
          <w:iCs/>
        </w:rPr>
        <w:t xml:space="preserve">. Ta có </w:t>
      </w:r>
    </w:p>
    <w:p w:rsidR="00C619A0" w:rsidRPr="00545C11" w:rsidRDefault="00C619A0" w:rsidP="00C619A0">
      <w:pPr>
        <w:spacing w:line="360" w:lineRule="auto"/>
        <w:jc w:val="both"/>
        <w:rPr>
          <w:lang w:val="fr-FR"/>
        </w:rPr>
      </w:pPr>
      <w:r w:rsidRPr="00A943CB">
        <w:t xml:space="preserve">     </w:t>
      </w:r>
      <w:r w:rsidRPr="00545C11">
        <w:rPr>
          <w:lang w:val="fr-FR"/>
        </w:rPr>
        <w:t xml:space="preserve">(A).    MB </w:t>
      </w:r>
      <w:r w:rsidRPr="009F457D">
        <w:pict>
          <v:shape id="_x0000_i1028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D405B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AD405B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545C11">
        <w:rPr>
          <w:lang w:val="fr-FR"/>
        </w:rPr>
        <w:t xml:space="preserve"> MA;      (B). MB &gt; MA;        (C).  MB = MA;        (D). MB &lt; MA.</w:t>
      </w:r>
    </w:p>
    <w:p w:rsidR="00C619A0" w:rsidRDefault="00C619A0" w:rsidP="00C619A0">
      <w:pPr>
        <w:spacing w:line="360" w:lineRule="auto"/>
        <w:jc w:val="both"/>
        <w:rPr>
          <w:lang w:val="fr-FR"/>
        </w:rPr>
      </w:pPr>
      <w:r w:rsidRPr="00545C11">
        <w:rPr>
          <w:lang w:val="fr-FR"/>
        </w:rPr>
        <w:t>Đáp án C.</w:t>
      </w:r>
    </w:p>
    <w:p w:rsidR="00C619A0" w:rsidRPr="00A943CB" w:rsidRDefault="00C619A0" w:rsidP="00C619A0">
      <w:pPr>
        <w:tabs>
          <w:tab w:val="left" w:pos="1035"/>
        </w:tabs>
        <w:spacing w:line="360" w:lineRule="auto"/>
        <w:jc w:val="both"/>
        <w:rPr>
          <w:b/>
          <w:bCs/>
          <w:i/>
          <w:iCs/>
        </w:rPr>
      </w:pPr>
      <w:r w:rsidRPr="00A943CB">
        <w:rPr>
          <w:b/>
          <w:lang w:val="fr-FR"/>
        </w:rPr>
        <w:t>Câu 2:</w:t>
      </w:r>
      <w:r w:rsidRPr="00545C11">
        <w:rPr>
          <w:lang w:val="fr-FR"/>
        </w:rPr>
        <w:t xml:space="preserve"> </w:t>
      </w:r>
      <w:r w:rsidRPr="00A943CB">
        <w:rPr>
          <w:b/>
          <w:bCs/>
          <w:i/>
          <w:iCs/>
          <w:lang w:val="fr-FR"/>
        </w:rPr>
        <w:t xml:space="preserve">Cho tam giác ABC cân tại A, đường cao AH. </w:t>
      </w:r>
      <w:r w:rsidRPr="00A943CB">
        <w:rPr>
          <w:b/>
          <w:bCs/>
          <w:i/>
          <w:iCs/>
        </w:rPr>
        <w:t>Lấy điểm M thuộc AH. Hãy chọn câu đúng:</w:t>
      </w:r>
    </w:p>
    <w:p w:rsidR="00C619A0" w:rsidRDefault="00C619A0" w:rsidP="00C619A0">
      <w:pPr>
        <w:tabs>
          <w:tab w:val="left" w:pos="1035"/>
        </w:tabs>
        <w:spacing w:line="360" w:lineRule="auto"/>
        <w:jc w:val="both"/>
      </w:pPr>
      <w:r>
        <w:t xml:space="preserve"> (A).  M thu</w:t>
      </w:r>
      <w:r w:rsidRPr="008B309F">
        <w:t>ộc</w:t>
      </w:r>
      <w:r>
        <w:t xml:space="preserve"> tia ph</w:t>
      </w:r>
      <w:r w:rsidRPr="008B309F">
        <w:t>â</w:t>
      </w:r>
      <w:r>
        <w:t>n gi</w:t>
      </w:r>
      <w:r w:rsidRPr="008B309F">
        <w:t>ác</w:t>
      </w:r>
      <w:r>
        <w:t xml:space="preserve"> c</w:t>
      </w:r>
      <w:r w:rsidRPr="008B309F">
        <w:t>ủa</w:t>
      </w:r>
      <w:r>
        <w:t xml:space="preserve"> g</w:t>
      </w:r>
      <w:r w:rsidRPr="008B309F">
        <w:t>óc</w:t>
      </w:r>
      <w:r>
        <w:t xml:space="preserve"> B;          (B). M thu</w:t>
      </w:r>
      <w:r w:rsidRPr="008B309F">
        <w:t>ộc</w:t>
      </w:r>
      <w:r>
        <w:t xml:space="preserve"> tia ph</w:t>
      </w:r>
      <w:r w:rsidRPr="008B309F">
        <w:t>â</w:t>
      </w:r>
      <w:r>
        <w:t>n gi</w:t>
      </w:r>
      <w:r w:rsidRPr="008B309F">
        <w:t>ác</w:t>
      </w:r>
      <w:r>
        <w:t xml:space="preserve"> c</w:t>
      </w:r>
      <w:r w:rsidRPr="008B309F">
        <w:t>ủa</w:t>
      </w:r>
      <w:r>
        <w:t xml:space="preserve"> g</w:t>
      </w:r>
      <w:r w:rsidRPr="008B309F">
        <w:t>óc</w:t>
      </w:r>
      <w:r>
        <w:t xml:space="preserve"> C.</w:t>
      </w:r>
    </w:p>
    <w:p w:rsidR="00C619A0" w:rsidRPr="00545C11" w:rsidRDefault="00C619A0" w:rsidP="00C619A0">
      <w:pPr>
        <w:tabs>
          <w:tab w:val="left" w:pos="1035"/>
        </w:tabs>
        <w:spacing w:line="360" w:lineRule="auto"/>
        <w:jc w:val="both"/>
        <w:rPr>
          <w:lang w:val="fr-FR"/>
        </w:rPr>
      </w:pPr>
      <w:r>
        <w:t xml:space="preserve"> (C).  M thu</w:t>
      </w:r>
      <w:r w:rsidRPr="008B309F">
        <w:t>ộc</w:t>
      </w:r>
      <w:r>
        <w:t xml:space="preserve"> tia ph</w:t>
      </w:r>
      <w:r w:rsidRPr="008B309F">
        <w:t>â</w:t>
      </w:r>
      <w:r>
        <w:t>n gi</w:t>
      </w:r>
      <w:r w:rsidRPr="008B309F">
        <w:t>ác</w:t>
      </w:r>
      <w:r>
        <w:t xml:space="preserve"> c</w:t>
      </w:r>
      <w:r w:rsidRPr="008B309F">
        <w:t>ủa</w:t>
      </w:r>
      <w:r>
        <w:t xml:space="preserve"> g</w:t>
      </w:r>
      <w:r w:rsidRPr="008B309F">
        <w:t>óc</w:t>
      </w:r>
      <w:r>
        <w:t xml:space="preserve"> A.           </w:t>
      </w:r>
      <w:r w:rsidRPr="00545C11">
        <w:rPr>
          <w:lang w:val="fr-FR"/>
        </w:rPr>
        <w:t xml:space="preserve">(D). MA </w:t>
      </w:r>
      <m:oMath>
        <m:r>
          <w:rPr>
            <w:rFonts w:ascii="Cambria Math" w:hAnsi="Cambria Math"/>
            <w:szCs w:val="28"/>
            <w:lang w:val="fr-FR"/>
          </w:rPr>
          <m:t xml:space="preserve">≠ </m:t>
        </m:r>
      </m:oMath>
      <w:r w:rsidRPr="00545C11">
        <w:rPr>
          <w:lang w:val="fr-FR"/>
        </w:rPr>
        <w:t xml:space="preserve">MB;                                          </w:t>
      </w:r>
    </w:p>
    <w:p w:rsidR="00C619A0" w:rsidRDefault="00C619A0" w:rsidP="00C619A0">
      <w:pPr>
        <w:tabs>
          <w:tab w:val="left" w:pos="1035"/>
        </w:tabs>
        <w:spacing w:line="360" w:lineRule="auto"/>
        <w:jc w:val="both"/>
        <w:rPr>
          <w:lang w:val="fr-FR"/>
        </w:rPr>
      </w:pPr>
      <w:r w:rsidRPr="00545C11">
        <w:rPr>
          <w:lang w:val="fr-FR"/>
        </w:rPr>
        <w:t>Đáp án C.</w:t>
      </w:r>
    </w:p>
    <w:p w:rsidR="00C619A0" w:rsidRPr="00545C11" w:rsidRDefault="00C619A0" w:rsidP="00C619A0">
      <w:pPr>
        <w:tabs>
          <w:tab w:val="left" w:pos="1035"/>
        </w:tabs>
        <w:spacing w:line="360" w:lineRule="auto"/>
        <w:jc w:val="both"/>
        <w:rPr>
          <w:lang w:val="fr-FR"/>
        </w:rPr>
      </w:pPr>
      <w:r w:rsidRPr="00A943CB">
        <w:rPr>
          <w:b/>
          <w:lang w:val="fr-FR"/>
        </w:rPr>
        <w:t>Câu 3</w:t>
      </w:r>
      <w:r w:rsidRPr="00A943CB">
        <w:rPr>
          <w:lang w:val="fr-FR"/>
        </w:rPr>
        <w:t>:</w:t>
      </w:r>
      <w:r w:rsidRPr="00545C11">
        <w:rPr>
          <w:lang w:val="fr-FR"/>
        </w:rPr>
        <w:t xml:space="preserve">  </w:t>
      </w:r>
      <w:r w:rsidRPr="00A943CB">
        <w:rPr>
          <w:b/>
          <w:bCs/>
          <w:i/>
          <w:iCs/>
          <w:lang w:val="fr-FR"/>
        </w:rPr>
        <w:t xml:space="preserve">Cho hình vẽ: Nếu PR là tia phân giác của góc QPS và </w:t>
      </w:r>
      <m:oMath>
        <m:r>
          <w:rPr>
            <w:rFonts w:ascii="Cambria Math" w:hAnsi="Cambria Math"/>
            <w:szCs w:val="28"/>
            <w:lang w:val="fr-FR"/>
          </w:rPr>
          <m:t>&lt;</m:t>
        </m:r>
        <m:r>
          <w:rPr>
            <w:rFonts w:ascii="Cambria Math" w:hAnsi="Cambria Math"/>
            <w:szCs w:val="28"/>
          </w:rPr>
          <m:t>xQP</m:t>
        </m:r>
        <m:r>
          <w:rPr>
            <w:rFonts w:ascii="Cambria Math" w:hAnsi="Cambria Math"/>
            <w:szCs w:val="28"/>
            <w:lang w:val="fr-FR"/>
          </w:rPr>
          <m:t>=110°</m:t>
        </m:r>
      </m:oMath>
      <w:r w:rsidRPr="00A943CB">
        <w:rPr>
          <w:b/>
          <w:bCs/>
          <w:i/>
          <w:iCs/>
          <w:lang w:val="fr-FR"/>
        </w:rPr>
        <w:t xml:space="preserve">; </w:t>
      </w:r>
      <m:oMath>
        <m:r>
          <w:rPr>
            <w:rFonts w:ascii="Cambria Math" w:hAnsi="Cambria Math"/>
            <w:szCs w:val="28"/>
            <w:lang w:val="fr-FR"/>
          </w:rPr>
          <m:t>&lt;</m:t>
        </m:r>
        <m:r>
          <w:rPr>
            <w:rFonts w:ascii="Cambria Math" w:hAnsi="Cambria Math"/>
            <w:szCs w:val="28"/>
          </w:rPr>
          <m:t>RPS</m:t>
        </m:r>
        <m:r>
          <w:rPr>
            <w:rFonts w:ascii="Cambria Math" w:hAnsi="Cambria Math"/>
            <w:szCs w:val="28"/>
            <w:lang w:val="fr-FR"/>
          </w:rPr>
          <m:t>=30°</m:t>
        </m:r>
      </m:oMath>
      <w:r w:rsidRPr="00A943CB">
        <w:rPr>
          <w:b/>
          <w:bCs/>
          <w:i/>
          <w:iCs/>
          <w:lang w:val="fr-FR"/>
        </w:rPr>
        <w:t xml:space="preserve"> thì khi đó </w:t>
      </w:r>
      <m:oMath>
        <m:r>
          <w:rPr>
            <w:rFonts w:ascii="Cambria Math" w:hAnsi="Cambria Math"/>
            <w:szCs w:val="28"/>
            <w:lang w:val="fr-FR"/>
          </w:rPr>
          <m:t>&lt;</m:t>
        </m:r>
        <m:r>
          <w:rPr>
            <w:rFonts w:ascii="Cambria Math" w:hAnsi="Cambria Math"/>
            <w:szCs w:val="28"/>
          </w:rPr>
          <m:t>PSQ</m:t>
        </m:r>
      </m:oMath>
      <w:r w:rsidRPr="00A943CB">
        <w:rPr>
          <w:b/>
          <w:bCs/>
          <w:i/>
          <w:iCs/>
          <w:lang w:val="fr-FR"/>
        </w:rPr>
        <w:t xml:space="preserve"> = 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8"/>
        <w:gridCol w:w="3978"/>
      </w:tblGrid>
      <w:tr w:rsidR="00C619A0" w:rsidTr="00A71C9B">
        <w:tc>
          <w:tcPr>
            <w:tcW w:w="5598" w:type="dxa"/>
          </w:tcPr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  <w:rPr>
                <w:lang w:val="fr-FR"/>
              </w:rPr>
            </w:pPr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  <w:rPr>
                <w:lang w:val="fr-FR"/>
              </w:rPr>
            </w:pPr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w:r w:rsidRPr="009F457D">
              <w:t xml:space="preserve">Đáp án: </w:t>
            </w:r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 xml:space="preserve">                  </m:t>
                </m:r>
              </m:oMath>
            </m:oMathPara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  <w:rPr>
                <w:vertAlign w:val="superscript"/>
              </w:rPr>
            </w:pPr>
            <m:oMath>
              <m:r>
                <w:rPr>
                  <w:rFonts w:ascii="Cambria Math" w:hAnsi="Cambria Math"/>
                  <w:szCs w:val="28"/>
                </w:rPr>
                <m:t xml:space="preserve">      &lt;PSQ</m:t>
              </m:r>
            </m:oMath>
            <w:r w:rsidRPr="009F457D">
              <w:t xml:space="preserve"> = 50</w:t>
            </w:r>
            <w:r w:rsidRPr="009F457D">
              <w:rPr>
                <w:vertAlign w:val="superscript"/>
              </w:rPr>
              <w:t>0</w:t>
            </w:r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</w:p>
        </w:tc>
        <w:tc>
          <w:tcPr>
            <w:tcW w:w="3978" w:type="dxa"/>
          </w:tcPr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066925" cy="1457325"/>
                  <wp:effectExtent l="0" t="0" r="0" b="0"/>
                  <wp:docPr id="280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9A0" w:rsidRPr="00A943CB" w:rsidRDefault="00C619A0" w:rsidP="00C619A0">
      <w:pPr>
        <w:tabs>
          <w:tab w:val="left" w:pos="1035"/>
        </w:tabs>
        <w:spacing w:line="360" w:lineRule="auto"/>
        <w:jc w:val="both"/>
        <w:rPr>
          <w:b/>
          <w:bCs/>
          <w:i/>
          <w:iCs/>
        </w:rPr>
      </w:pPr>
      <w:r w:rsidRPr="00A943CB">
        <w:rPr>
          <w:b/>
        </w:rPr>
        <w:t>Câu 4:</w:t>
      </w:r>
      <w:r>
        <w:t xml:space="preserve"> </w:t>
      </w:r>
      <w:r w:rsidRPr="00A943CB">
        <w:rPr>
          <w:b/>
          <w:bCs/>
          <w:i/>
          <w:iCs/>
        </w:rPr>
        <w:t>Cho góc xOy khác góc bẹt. Trên tia Ox lấy hai điểm A và B, trên tia Oy lấy hai điểm C và D sao cho OA = OC, OB = OD. Gọi M là giao điểm của hai đoạn thẳng AD và BC. Hãy chọn câu sai:</w:t>
      </w:r>
    </w:p>
    <w:p w:rsidR="00C619A0" w:rsidRDefault="00C619A0" w:rsidP="00C619A0">
      <w:pPr>
        <w:tabs>
          <w:tab w:val="left" w:pos="1035"/>
        </w:tabs>
        <w:spacing w:line="360" w:lineRule="auto"/>
        <w:jc w:val="both"/>
      </w:pPr>
      <w:r>
        <w:t xml:space="preserve">               (A).  BC = AD;                 (B). Tia OM l</w:t>
      </w:r>
      <w:r w:rsidRPr="005A2E85">
        <w:t>à</w:t>
      </w:r>
      <w:r>
        <w:t xml:space="preserve"> tia ph</w:t>
      </w:r>
      <w:r w:rsidRPr="005A2E85">
        <w:t>â</w:t>
      </w:r>
      <w:r>
        <w:t>n gi</w:t>
      </w:r>
      <w:r w:rsidRPr="005A2E85">
        <w:t>ác</w:t>
      </w:r>
      <w:r>
        <w:t xml:space="preserve"> c</w:t>
      </w:r>
      <w:r w:rsidRPr="005A2E85">
        <w:t>ủa</w:t>
      </w:r>
      <w:r>
        <w:t xml:space="preserve"> g</w:t>
      </w:r>
      <w:r w:rsidRPr="005A2E85">
        <w:t>óc</w:t>
      </w:r>
      <w:r>
        <w:t xml:space="preserve"> xOy.</w:t>
      </w:r>
    </w:p>
    <w:p w:rsidR="00C619A0" w:rsidRPr="00E57216" w:rsidRDefault="00C619A0" w:rsidP="00C619A0">
      <w:pPr>
        <w:tabs>
          <w:tab w:val="left" w:pos="1035"/>
        </w:tabs>
        <w:spacing w:line="360" w:lineRule="auto"/>
        <w:jc w:val="both"/>
        <w:rPr>
          <w:lang w:val="fr-FR"/>
        </w:rPr>
      </w:pPr>
      <w:r>
        <w:t xml:space="preserve">               </w:t>
      </w:r>
      <w:r w:rsidRPr="00545C11">
        <w:rPr>
          <w:lang w:val="fr-FR"/>
        </w:rPr>
        <w:t xml:space="preserve">(C). MA = MC;                 (D). MD = MB;                  (E). </w:t>
      </w:r>
      <w:r w:rsidRPr="00E57216">
        <w:rPr>
          <w:lang w:val="fr-FR"/>
        </w:rPr>
        <w:t>BC &gt; AD.</w:t>
      </w:r>
    </w:p>
    <w:p w:rsidR="00C619A0" w:rsidRPr="00E57216" w:rsidRDefault="00C619A0" w:rsidP="00C619A0">
      <w:pPr>
        <w:tabs>
          <w:tab w:val="left" w:pos="1035"/>
        </w:tabs>
        <w:spacing w:line="360" w:lineRule="auto"/>
        <w:jc w:val="both"/>
        <w:rPr>
          <w:lang w:val="fr-FR"/>
        </w:rPr>
      </w:pPr>
      <w:r w:rsidRPr="00E57216">
        <w:rPr>
          <w:lang w:val="fr-FR"/>
        </w:rPr>
        <w:t xml:space="preserve">Đáp án E. </w:t>
      </w:r>
    </w:p>
    <w:p w:rsidR="00C619A0" w:rsidRPr="00A943CB" w:rsidRDefault="00C619A0" w:rsidP="00C619A0">
      <w:pPr>
        <w:tabs>
          <w:tab w:val="left" w:pos="1035"/>
        </w:tabs>
        <w:spacing w:line="360" w:lineRule="auto"/>
        <w:jc w:val="both"/>
        <w:rPr>
          <w:b/>
          <w:bCs/>
          <w:i/>
          <w:iCs/>
        </w:rPr>
      </w:pPr>
      <w:r w:rsidRPr="00A943CB">
        <w:rPr>
          <w:b/>
        </w:rPr>
        <w:t>Câu 5:</w:t>
      </w:r>
      <w:r w:rsidRPr="0087655C">
        <w:t xml:space="preserve">  </w:t>
      </w:r>
      <w:r w:rsidRPr="00A943CB">
        <w:rPr>
          <w:b/>
          <w:bCs/>
          <w:i/>
          <w:iCs/>
        </w:rPr>
        <w:t>Cho hình vẽ, biết AM = AN = 3cm.</w:t>
      </w:r>
      <w:r>
        <w:rPr>
          <w:b/>
          <w:bCs/>
          <w:i/>
          <w:iCs/>
        </w:rPr>
        <w:t xml:space="preserve"> </w:t>
      </w:r>
      <w:r w:rsidRPr="00A943CB">
        <w:rPr>
          <w:b/>
          <w:bCs/>
          <w:i/>
          <w:iCs/>
        </w:rPr>
        <w:t>Khi đó:</w:t>
      </w:r>
    </w:p>
    <w:p w:rsidR="00C619A0" w:rsidRPr="0087655C" w:rsidRDefault="00C619A0" w:rsidP="00C619A0">
      <w:pPr>
        <w:tabs>
          <w:tab w:val="left" w:pos="1035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0"/>
        <w:gridCol w:w="3516"/>
      </w:tblGrid>
      <w:tr w:rsidR="00C619A0" w:rsidTr="00A71C9B">
        <w:tc>
          <w:tcPr>
            <w:tcW w:w="6309" w:type="dxa"/>
          </w:tcPr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w:r w:rsidRPr="009F457D">
              <w:t xml:space="preserve">(A). OM = ON &gt; 3cm.                (B). OM = ON &lt; 3cm  </w:t>
            </w:r>
          </w:p>
          <w:p w:rsidR="00C619A0" w:rsidRPr="00C619A0" w:rsidRDefault="00C619A0" w:rsidP="00C619A0">
            <w:pPr>
              <w:tabs>
                <w:tab w:val="left" w:pos="1035"/>
              </w:tabs>
              <w:spacing w:line="360" w:lineRule="auto"/>
              <w:jc w:val="both"/>
              <w:rPr>
                <w:lang w:val="nl-NL"/>
              </w:rPr>
            </w:pPr>
            <w:r w:rsidRPr="00C619A0">
              <w:rPr>
                <w:lang w:val="nl-NL"/>
              </w:rPr>
              <w:t xml:space="preserve">(C). OM = ON = 3cm.                  (D). OM </w:t>
            </w:r>
            <m:oMath>
              <m:r>
                <w:rPr>
                  <w:rFonts w:ascii="Cambria Math" w:hAnsi="Cambria Math"/>
                  <w:szCs w:val="28"/>
                  <w:lang w:val="nl-NL"/>
                </w:rPr>
                <m:t>≠</m:t>
              </m:r>
              <m:r>
                <w:rPr>
                  <w:rFonts w:ascii="Cambria Math" w:hAnsi="Cambria Math"/>
                  <w:szCs w:val="28"/>
                </w:rPr>
                <m:t>ON</m:t>
              </m:r>
              <m:r>
                <w:rPr>
                  <w:rFonts w:ascii="Cambria Math" w:hAnsi="Cambria Math"/>
                  <w:szCs w:val="28"/>
                  <w:lang w:val="nl-NL"/>
                </w:rPr>
                <m:t xml:space="preserve">. </m:t>
              </m:r>
            </m:oMath>
          </w:p>
          <w:p w:rsidR="00C619A0" w:rsidRPr="00C619A0" w:rsidRDefault="00C619A0" w:rsidP="00C619A0">
            <w:pPr>
              <w:tabs>
                <w:tab w:val="left" w:pos="1035"/>
              </w:tabs>
              <w:spacing w:line="360" w:lineRule="auto"/>
              <w:jc w:val="both"/>
              <w:rPr>
                <w:lang w:val="nl-NL"/>
              </w:rPr>
            </w:pPr>
          </w:p>
          <w:p w:rsidR="00C619A0" w:rsidRPr="00C619A0" w:rsidRDefault="00C619A0" w:rsidP="00C619A0">
            <w:pPr>
              <w:tabs>
                <w:tab w:val="left" w:pos="1035"/>
              </w:tabs>
              <w:spacing w:line="360" w:lineRule="auto"/>
              <w:jc w:val="both"/>
              <w:rPr>
                <w:lang w:val="nl-NL"/>
              </w:rPr>
            </w:pPr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w:r w:rsidRPr="009F457D">
              <w:t>Đáp án C</w:t>
            </w:r>
          </w:p>
          <w:p w:rsidR="00C619A0" w:rsidRPr="009F457D" w:rsidRDefault="00C619A0" w:rsidP="00C619A0">
            <w:pPr>
              <w:spacing w:line="360" w:lineRule="auto"/>
              <w:jc w:val="both"/>
              <w:rPr>
                <w:i/>
              </w:rPr>
            </w:pPr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</w:p>
        </w:tc>
        <w:tc>
          <w:tcPr>
            <w:tcW w:w="3512" w:type="dxa"/>
          </w:tcPr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095500" cy="2000250"/>
                  <wp:effectExtent l="0" t="0" r="0" b="0"/>
                  <wp:docPr id="280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9A0" w:rsidRDefault="00C619A0" w:rsidP="00C619A0">
      <w:pPr>
        <w:spacing w:line="360" w:lineRule="auto"/>
        <w:jc w:val="center"/>
        <w:rPr>
          <w:b/>
          <w:sz w:val="36"/>
          <w:szCs w:val="36"/>
          <w:lang w:val="fr-FR"/>
        </w:rPr>
      </w:pPr>
    </w:p>
    <w:p w:rsidR="00C619A0" w:rsidRPr="00164519" w:rsidRDefault="00C619A0" w:rsidP="00C619A0">
      <w:pPr>
        <w:spacing w:line="360" w:lineRule="auto"/>
        <w:jc w:val="center"/>
        <w:rPr>
          <w:b/>
          <w:sz w:val="36"/>
          <w:szCs w:val="36"/>
          <w:lang w:val="fr-FR"/>
        </w:rPr>
      </w:pPr>
    </w:p>
    <w:p w:rsidR="00C619A0" w:rsidRDefault="00C619A0" w:rsidP="00C619A0">
      <w:pPr>
        <w:spacing w:line="360" w:lineRule="auto"/>
        <w:jc w:val="center"/>
        <w:rPr>
          <w:b/>
          <w:sz w:val="36"/>
          <w:szCs w:val="36"/>
          <w:lang w:val="fr-FR"/>
        </w:rPr>
      </w:pPr>
      <w:r w:rsidRPr="00164519">
        <w:rPr>
          <w:b/>
          <w:sz w:val="36"/>
          <w:szCs w:val="36"/>
          <w:lang w:val="fr-FR"/>
        </w:rPr>
        <w:t>II</w:t>
      </w:r>
      <w:r>
        <w:rPr>
          <w:b/>
          <w:sz w:val="36"/>
          <w:szCs w:val="36"/>
          <w:lang w:val="fr-FR"/>
        </w:rPr>
        <w:t>I. VẬN DỤNG</w:t>
      </w:r>
    </w:p>
    <w:p w:rsidR="00C619A0" w:rsidRPr="00F727DE" w:rsidRDefault="00C619A0" w:rsidP="00C619A0">
      <w:pPr>
        <w:tabs>
          <w:tab w:val="left" w:pos="1035"/>
        </w:tabs>
        <w:spacing w:line="360" w:lineRule="auto"/>
        <w:jc w:val="both"/>
        <w:rPr>
          <w:b/>
          <w:bCs/>
          <w:i/>
          <w:iCs/>
        </w:rPr>
      </w:pPr>
      <w:r w:rsidRPr="00F727DE">
        <w:rPr>
          <w:b/>
          <w:lang w:val="fr-FR"/>
        </w:rPr>
        <w:lastRenderedPageBreak/>
        <w:t>Câu 1:</w:t>
      </w:r>
      <w:r w:rsidRPr="0083164D">
        <w:rPr>
          <w:lang w:val="fr-FR"/>
        </w:rPr>
        <w:t xml:space="preserve">  </w:t>
      </w:r>
      <w:r w:rsidRPr="00F727DE">
        <w:rPr>
          <w:b/>
          <w:bCs/>
          <w:i/>
          <w:iCs/>
          <w:lang w:val="fr-FR"/>
        </w:rPr>
        <w:t xml:space="preserve">Cho góc xOy khác góc bẹt và tia phân giác Om của góc đó. Trên tia Om lấy điểm I. Gọi E và F lần lượt là chân đường vuông góc kẻ từ I đến Ox và Oy. </w:t>
      </w:r>
      <w:r w:rsidRPr="00F727DE">
        <w:rPr>
          <w:b/>
          <w:bCs/>
          <w:i/>
          <w:iCs/>
        </w:rPr>
        <w:t>Chứng minh:</w:t>
      </w:r>
    </w:p>
    <w:p w:rsidR="00C619A0" w:rsidRPr="00C619A0" w:rsidRDefault="00C619A0" w:rsidP="008714B2">
      <w:pPr>
        <w:pStyle w:val="ListParagraph"/>
        <w:numPr>
          <w:ilvl w:val="0"/>
          <w:numId w:val="1"/>
        </w:numPr>
        <w:tabs>
          <w:tab w:val="left" w:pos="1035"/>
        </w:tabs>
        <w:spacing w:after="0" w:line="360" w:lineRule="auto"/>
        <w:ind w:left="0"/>
        <w:jc w:val="both"/>
        <w:rPr>
          <w:sz w:val="28"/>
          <w:szCs w:val="28"/>
          <w:lang w:val="nl-NL"/>
        </w:rPr>
      </w:pPr>
      <w:r w:rsidRPr="00F727DE">
        <w:rPr>
          <w:b/>
          <w:bCs/>
          <w:i/>
          <w:iCs/>
        </w:rPr>
        <w:pict>
          <v:shape id="_x0000_i1029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01C20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D01C2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C619A0">
        <w:rPr>
          <w:b/>
          <w:bCs/>
          <w:i/>
          <w:iCs/>
          <w:sz w:val="28"/>
          <w:szCs w:val="28"/>
          <w:lang w:val="nl-NL"/>
        </w:rPr>
        <w:t xml:space="preserve"> IOE = </w:t>
      </w:r>
      <w:r w:rsidRPr="00F727DE">
        <w:rPr>
          <w:b/>
          <w:bCs/>
          <w:i/>
          <w:iCs/>
        </w:rPr>
        <w:pict>
          <v:shape id="_x0000_i1030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25B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BB225B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C619A0">
        <w:rPr>
          <w:b/>
          <w:bCs/>
          <w:i/>
          <w:iCs/>
          <w:sz w:val="28"/>
          <w:szCs w:val="28"/>
          <w:lang w:val="nl-NL"/>
        </w:rPr>
        <w:t xml:space="preserve"> IOF                          b) EF vuông góc với Om</w:t>
      </w:r>
      <w:r w:rsidRPr="00C619A0">
        <w:rPr>
          <w:sz w:val="28"/>
          <w:szCs w:val="28"/>
          <w:lang w:val="nl-NL"/>
        </w:rPr>
        <w:t>.</w:t>
      </w:r>
    </w:p>
    <w:p w:rsidR="00C619A0" w:rsidRPr="005315F3" w:rsidRDefault="00C619A0" w:rsidP="00C619A0">
      <w:pPr>
        <w:tabs>
          <w:tab w:val="left" w:pos="2130"/>
        </w:tabs>
        <w:spacing w:line="360" w:lineRule="auto"/>
        <w:jc w:val="both"/>
        <w:rPr>
          <w:u w:val="single"/>
        </w:rPr>
      </w:pPr>
      <w:r w:rsidRPr="005315F3">
        <w:rPr>
          <w:u w:val="single"/>
        </w:rPr>
        <w:t>Đáp án:</w:t>
      </w:r>
      <w:r>
        <w:rPr>
          <w:u w:val="singl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35"/>
        <w:gridCol w:w="4341"/>
      </w:tblGrid>
      <w:tr w:rsidR="00C619A0" w:rsidTr="00A71C9B">
        <w:tc>
          <w:tcPr>
            <w:tcW w:w="5235" w:type="dxa"/>
          </w:tcPr>
          <w:p w:rsidR="00C619A0" w:rsidRPr="009F457D" w:rsidRDefault="00C619A0" w:rsidP="008714B2">
            <w:pPr>
              <w:pStyle w:val="ListParagraph"/>
              <w:numPr>
                <w:ilvl w:val="0"/>
                <w:numId w:val="2"/>
              </w:numPr>
              <w:tabs>
                <w:tab w:val="left" w:pos="1035"/>
              </w:tabs>
              <w:spacing w:after="0" w:line="360" w:lineRule="auto"/>
              <w:ind w:left="0"/>
              <w:jc w:val="both"/>
              <w:rPr>
                <w:sz w:val="28"/>
                <w:szCs w:val="28"/>
                <w:u w:val="single"/>
              </w:rPr>
            </w:pPr>
            <w:r w:rsidRPr="009F457D">
              <w:rPr>
                <w:sz w:val="28"/>
                <w:szCs w:val="28"/>
                <w:u w:val="single"/>
              </w:rPr>
              <w:t xml:space="preserve">Xét </w:t>
            </w:r>
            <w:r w:rsidRPr="009F457D">
              <w:pict>
                <v:shape id="_x0000_i1031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8616D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E8616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9F457D">
              <w:rPr>
                <w:sz w:val="28"/>
                <w:szCs w:val="28"/>
              </w:rPr>
              <w:t xml:space="preserve"> IOE và  </w:t>
            </w:r>
            <w:r w:rsidRPr="009F457D">
              <w:pict>
                <v:shape id="_x0000_i1032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6576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86576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9F457D">
              <w:rPr>
                <w:sz w:val="28"/>
                <w:szCs w:val="28"/>
              </w:rPr>
              <w:t xml:space="preserve"> IOF có:</w:t>
            </w:r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&lt;OEI= &lt;OFI=90°</m:t>
                </m:r>
              </m:oMath>
            </m:oMathPara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w:r w:rsidRPr="009F457D">
              <w:t xml:space="preserve">Cạnh OI chung;  </w:t>
            </w:r>
            <m:oMath>
              <m:r>
                <w:rPr>
                  <w:rFonts w:ascii="Cambria Math" w:hAnsi="Cambria Math"/>
                  <w:szCs w:val="28"/>
                </w:rPr>
                <m:t>&lt;EOI= &lt;FOI</m:t>
              </m:r>
            </m:oMath>
            <w:r w:rsidRPr="009F457D">
              <w:t xml:space="preserve"> (gt).</w:t>
            </w:r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w:r w:rsidRPr="009F457D">
              <w:t xml:space="preserve"> </w:t>
            </w:r>
            <w:r w:rsidRPr="009F457D">
              <w:pict>
                <v:shape id="_x0000_i1033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285D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23285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9F457D">
              <w:t xml:space="preserve"> </w:t>
            </w:r>
            <w:r w:rsidRPr="009F457D">
              <w:pict>
                <v:shape id="_x0000_i1034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E59CF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BE59C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9F457D">
              <w:t xml:space="preserve">IOE = </w:t>
            </w:r>
            <w:r w:rsidRPr="009F457D">
              <w:pict>
                <v:shape id="_x0000_i1035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E7C07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AE7C0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9F457D">
              <w:t>IOF ( cạnh huyền – góc nhọn)</w:t>
            </w:r>
          </w:p>
          <w:p w:rsidR="00C619A0" w:rsidRPr="009F457D" w:rsidRDefault="00C619A0" w:rsidP="008714B2">
            <w:pPr>
              <w:pStyle w:val="ListParagraph"/>
              <w:numPr>
                <w:ilvl w:val="0"/>
                <w:numId w:val="2"/>
              </w:numPr>
              <w:tabs>
                <w:tab w:val="left" w:pos="1035"/>
              </w:tabs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 xml:space="preserve">Vì </w:t>
            </w:r>
            <w:r w:rsidRPr="009F457D">
              <w:pict>
                <v:shape id="_x0000_i1036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75F5C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A75F5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9F457D">
              <w:rPr>
                <w:sz w:val="28"/>
                <w:szCs w:val="28"/>
              </w:rPr>
              <w:t xml:space="preserve">IOE = </w:t>
            </w:r>
            <w:r w:rsidRPr="009F457D">
              <w:pict>
                <v:shape id="_x0000_i1037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04F99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F04F9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9F457D">
              <w:rPr>
                <w:sz w:val="28"/>
                <w:szCs w:val="28"/>
              </w:rPr>
              <w:t>IOF ( theo câu a), suy ra OE = OF( 2 cạnh tương ứng).</w:t>
            </w:r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>Gọi H là giao điểm của EF và Om</w:t>
            </w:r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fr-FR"/>
              </w:rPr>
            </w:pPr>
            <w:r w:rsidRPr="009F457D">
              <w:rPr>
                <w:sz w:val="28"/>
                <w:szCs w:val="28"/>
                <w:lang w:val="fr-FR"/>
              </w:rPr>
              <w:t xml:space="preserve">Ta có: </w:t>
            </w:r>
            <w:r w:rsidRPr="009F457D">
              <w:pict>
                <v:shape id="_x0000_i1038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C6C38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0C6C3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9F457D">
              <w:rPr>
                <w:sz w:val="28"/>
                <w:szCs w:val="28"/>
                <w:lang w:val="fr-FR"/>
              </w:rPr>
              <w:t xml:space="preserve">OHE = </w:t>
            </w:r>
            <w:r w:rsidRPr="009F457D">
              <w:pict>
                <v:shape id="_x0000_i1039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333DD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F333D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9F457D">
              <w:rPr>
                <w:sz w:val="28"/>
                <w:szCs w:val="28"/>
                <w:lang w:val="fr-FR"/>
              </w:rPr>
              <w:t>OHF ( c-g-c)</w:t>
            </w:r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fr-FR"/>
              </w:rPr>
            </w:pPr>
            <w:r w:rsidRPr="009F457D">
              <w:rPr>
                <w:sz w:val="28"/>
                <w:szCs w:val="28"/>
                <w:lang w:val="fr-FR"/>
              </w:rPr>
              <w:t xml:space="preserve">Dođó:  </w:t>
            </w:r>
            <w:r w:rsidRPr="009F457D">
              <w:rPr>
                <w:rFonts w:ascii="Cambria Math" w:hAnsi="Cambria Math"/>
                <w:sz w:val="28"/>
                <w:szCs w:val="28"/>
                <w:lang w:val="fr-FR"/>
              </w:rPr>
              <w:br/>
            </w:r>
            <w:r w:rsidRPr="009F457D">
              <w:rPr>
                <w:rFonts w:ascii="Cambria Math" w:hAnsi="Cambria Math"/>
                <w:i/>
                <w:sz w:val="28"/>
                <w:szCs w:val="28"/>
                <w:lang w:val="fr-FR"/>
              </w:rPr>
              <w:t>&lt;</w:t>
            </w:r>
            <w:r w:rsidRPr="009F457D">
              <w:rPr>
                <w:rFonts w:ascii="Cambria Math" w:hAnsi="Cambria Math" w:cs="Cambria Math"/>
                <w:i/>
                <w:sz w:val="28"/>
                <w:szCs w:val="28"/>
              </w:rPr>
              <w:t>𝑂𝐻𝐸</w:t>
            </w:r>
            <w:r w:rsidRPr="009F457D">
              <w:rPr>
                <w:rFonts w:ascii="Cambria Math" w:hAnsi="Cambria Math"/>
                <w:i/>
                <w:sz w:val="28"/>
                <w:szCs w:val="28"/>
                <w:lang w:val="fr-FR"/>
              </w:rPr>
              <w:t>=</w:t>
            </w:r>
            <w:r w:rsidRPr="009F457D">
              <w:rPr>
                <w:rFonts w:ascii="Cambria Math" w:hAnsi="Cambria Math"/>
                <w:sz w:val="28"/>
                <w:szCs w:val="28"/>
                <w:lang w:val="fr-FR"/>
              </w:rPr>
              <w:t xml:space="preserve"> </w:t>
            </w:r>
            <w:r w:rsidRPr="009F457D">
              <w:rPr>
                <w:rFonts w:ascii="Cambria Math" w:hAnsi="Cambria Math"/>
                <w:i/>
                <w:sz w:val="28"/>
                <w:szCs w:val="28"/>
                <w:lang w:val="fr-FR"/>
              </w:rPr>
              <w:t>&lt;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OHF</m:t>
              </m:r>
            </m:oMath>
            <w:r w:rsidRPr="009F457D">
              <w:rPr>
                <w:sz w:val="28"/>
                <w:szCs w:val="28"/>
                <w:lang w:val="fr-FR"/>
              </w:rPr>
              <w:t xml:space="preserve"> ( 2 góc tương ứng)</w:t>
            </w:r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 xml:space="preserve">Mà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&lt;OHE + &lt;OHF</m:t>
              </m:r>
            </m:oMath>
            <w:r w:rsidRPr="009F457D">
              <w:rPr>
                <w:sz w:val="28"/>
                <w:szCs w:val="28"/>
              </w:rPr>
              <w:t xml:space="preserve"> = 180</w:t>
            </w:r>
            <w:r w:rsidRPr="009F457D">
              <w:rPr>
                <w:sz w:val="28"/>
                <w:szCs w:val="28"/>
                <w:vertAlign w:val="superscript"/>
              </w:rPr>
              <w:t>0</w:t>
            </w:r>
            <w:r w:rsidRPr="009F457D">
              <w:rPr>
                <w:sz w:val="28"/>
                <w:szCs w:val="28"/>
              </w:rPr>
              <w:t xml:space="preserve"> do đó </w:t>
            </w:r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&lt;OHE= &lt;OHF=90°</m:t>
                </m:r>
              </m:oMath>
            </m:oMathPara>
          </w:p>
          <w:p w:rsidR="00C619A0" w:rsidRPr="0014467A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Vậy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EF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⊥Om</m:t>
                </m:r>
              </m:oMath>
            </m:oMathPara>
          </w:p>
        </w:tc>
        <w:tc>
          <w:tcPr>
            <w:tcW w:w="4341" w:type="dxa"/>
          </w:tcPr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600325" cy="1971675"/>
                  <wp:effectExtent l="0" t="0" r="0" b="0"/>
                  <wp:docPr id="286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9A0" w:rsidRPr="00F727DE" w:rsidRDefault="00C619A0" w:rsidP="00C619A0">
      <w:pPr>
        <w:tabs>
          <w:tab w:val="left" w:pos="1035"/>
        </w:tabs>
        <w:spacing w:line="360" w:lineRule="auto"/>
        <w:jc w:val="both"/>
        <w:rPr>
          <w:b/>
          <w:bCs/>
          <w:i/>
          <w:iCs/>
        </w:rPr>
      </w:pPr>
      <w:r w:rsidRPr="00F727DE">
        <w:t xml:space="preserve"> </w:t>
      </w:r>
      <w:r w:rsidRPr="00F727DE">
        <w:rPr>
          <w:b/>
        </w:rPr>
        <w:t xml:space="preserve">  Câu 2:</w:t>
      </w:r>
      <w:r w:rsidRPr="006E17E6">
        <w:t xml:space="preserve">  </w:t>
      </w:r>
      <w:r w:rsidRPr="00F727DE">
        <w:rPr>
          <w:b/>
          <w:bCs/>
          <w:i/>
          <w:iCs/>
        </w:rPr>
        <w:t xml:space="preserve">Cho tam giác ABC cân tại A ( AB = AC). Từ B và C lần lượt hạ các đường vuông góc với AC và AB ( H </w:t>
      </w:r>
      <w:r w:rsidRPr="00F727DE">
        <w:rPr>
          <w:b/>
          <w:bCs/>
          <w:i/>
          <w:iCs/>
        </w:rPr>
        <w:pict>
          <v:shape id="_x0000_i1040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75CFC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C75CF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ˆ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F727DE">
        <w:rPr>
          <w:b/>
          <w:bCs/>
          <w:i/>
          <w:iCs/>
        </w:rPr>
        <w:t xml:space="preserve"> AC; K </w:t>
      </w:r>
      <w:r w:rsidRPr="00F727DE">
        <w:rPr>
          <w:b/>
          <w:bCs/>
          <w:i/>
          <w:iCs/>
        </w:rPr>
        <w:pict>
          <v:shape id="_x0000_i1041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B6B77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4B6B7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ˆ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F727DE">
        <w:rPr>
          <w:b/>
          <w:bCs/>
          <w:i/>
          <w:iCs/>
        </w:rPr>
        <w:t xml:space="preserve"> AB). BH cắt CK tại E. </w:t>
      </w:r>
    </w:p>
    <w:p w:rsidR="00C619A0" w:rsidRPr="00F727DE" w:rsidRDefault="00C619A0" w:rsidP="00C619A0">
      <w:pPr>
        <w:tabs>
          <w:tab w:val="left" w:pos="1035"/>
        </w:tabs>
        <w:spacing w:line="360" w:lineRule="auto"/>
        <w:jc w:val="both"/>
        <w:rPr>
          <w:b/>
          <w:bCs/>
          <w:i/>
          <w:iCs/>
        </w:rPr>
      </w:pPr>
      <w:r w:rsidRPr="00F727DE">
        <w:rPr>
          <w:b/>
          <w:bCs/>
          <w:i/>
          <w:iCs/>
        </w:rPr>
        <w:t>Chứng minh rằng:</w:t>
      </w:r>
    </w:p>
    <w:p w:rsidR="00C619A0" w:rsidRPr="00F727DE" w:rsidRDefault="00C619A0" w:rsidP="008714B2">
      <w:pPr>
        <w:pStyle w:val="ListParagraph"/>
        <w:numPr>
          <w:ilvl w:val="0"/>
          <w:numId w:val="3"/>
        </w:numPr>
        <w:tabs>
          <w:tab w:val="left" w:pos="1035"/>
        </w:tabs>
        <w:spacing w:after="0" w:line="360" w:lineRule="auto"/>
        <w:ind w:left="0"/>
        <w:jc w:val="both"/>
        <w:rPr>
          <w:b/>
          <w:bCs/>
          <w:i/>
          <w:iCs/>
          <w:sz w:val="28"/>
          <w:szCs w:val="28"/>
        </w:rPr>
      </w:pPr>
      <w:r w:rsidRPr="00F727DE">
        <w:rPr>
          <w:b/>
          <w:bCs/>
          <w:i/>
          <w:iCs/>
          <w:sz w:val="28"/>
          <w:szCs w:val="28"/>
        </w:rPr>
        <w:t>EB = EC                           b)  AE là phân giác của góc BAC.</w:t>
      </w:r>
    </w:p>
    <w:p w:rsidR="00C619A0" w:rsidRDefault="00C619A0" w:rsidP="00C619A0">
      <w:pPr>
        <w:tabs>
          <w:tab w:val="left" w:pos="1035"/>
        </w:tabs>
        <w:spacing w:line="360" w:lineRule="auto"/>
        <w:jc w:val="both"/>
      </w:pPr>
      <w:r w:rsidRPr="008804E7">
        <w:t>Đáp</w:t>
      </w:r>
      <w:r>
        <w:t xml:space="preserve"> </w:t>
      </w:r>
      <w:r w:rsidRPr="008804E7">
        <w:t>án</w:t>
      </w:r>
      <w:r>
        <w:t xml:space="preserve">: </w:t>
      </w:r>
    </w:p>
    <w:tbl>
      <w:tblPr>
        <w:tblW w:w="10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8"/>
        <w:gridCol w:w="3280"/>
      </w:tblGrid>
      <w:tr w:rsidR="00C619A0" w:rsidTr="00A71C9B">
        <w:tc>
          <w:tcPr>
            <w:tcW w:w="6768" w:type="dxa"/>
          </w:tcPr>
          <w:p w:rsidR="00C619A0" w:rsidRPr="009F457D" w:rsidRDefault="00C619A0" w:rsidP="008714B2">
            <w:pPr>
              <w:pStyle w:val="ListParagraph"/>
              <w:numPr>
                <w:ilvl w:val="0"/>
                <w:numId w:val="4"/>
              </w:numPr>
              <w:tabs>
                <w:tab w:val="left" w:pos="1035"/>
              </w:tabs>
              <w:spacing w:after="0" w:line="360" w:lineRule="auto"/>
              <w:ind w:left="0"/>
              <w:jc w:val="both"/>
              <w:rPr>
                <w:sz w:val="28"/>
                <w:szCs w:val="28"/>
                <w:lang w:val="fr-FR"/>
              </w:rPr>
            </w:pPr>
            <w:r w:rsidRPr="009F457D">
              <w:rPr>
                <w:sz w:val="28"/>
                <w:szCs w:val="28"/>
                <w:lang w:val="fr-FR"/>
              </w:rPr>
              <w:lastRenderedPageBreak/>
              <w:t xml:space="preserve">Ta có: 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&lt;</m:t>
              </m:r>
              <m:r>
                <w:rPr>
                  <w:rFonts w:ascii="Cambria Math" w:hAnsi="Cambria Math"/>
                  <w:sz w:val="28"/>
                  <w:szCs w:val="28"/>
                </w:rPr>
                <m:t>ABH</m:t>
              </m:r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= &lt;</m:t>
              </m:r>
              <m:r>
                <w:rPr>
                  <w:rFonts w:ascii="Cambria Math" w:hAnsi="Cambria Math"/>
                  <w:sz w:val="28"/>
                  <w:szCs w:val="28"/>
                </w:rPr>
                <m:t>ACK</m:t>
              </m:r>
            </m:oMath>
            <w:r w:rsidRPr="009F457D">
              <w:rPr>
                <w:sz w:val="28"/>
                <w:szCs w:val="28"/>
                <w:lang w:val="fr-FR"/>
              </w:rPr>
              <w:t xml:space="preserve"> ( Cùng phụ với 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&lt;</m:t>
              </m:r>
              <m:r>
                <w:rPr>
                  <w:rFonts w:ascii="Cambria Math" w:hAnsi="Cambria Math"/>
                  <w:sz w:val="28"/>
                  <w:szCs w:val="28"/>
                </w:rPr>
                <m:t>BAC</m:t>
              </m:r>
            </m:oMath>
            <w:r w:rsidRPr="009F457D">
              <w:rPr>
                <w:sz w:val="28"/>
                <w:szCs w:val="28"/>
                <w:lang w:val="fr-FR"/>
              </w:rPr>
              <w:t>).</w:t>
            </w:r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m:oMath>
              <m:r>
                <w:rPr>
                  <w:rFonts w:ascii="Cambria Math" w:hAnsi="Cambria Math"/>
                  <w:szCs w:val="28"/>
                </w:rPr>
                <m:t xml:space="preserve">                → &lt;</m:t>
              </m:r>
            </m:oMath>
            <w:r w:rsidRPr="009F457D">
              <w:t xml:space="preserve">HBC = </w:t>
            </w:r>
            <m:oMath>
              <m:r>
                <w:rPr>
                  <w:rFonts w:ascii="Cambria Math" w:hAnsi="Cambria Math"/>
                  <w:szCs w:val="28"/>
                </w:rPr>
                <m:t xml:space="preserve">KCB </m:t>
              </m:r>
            </m:oMath>
            <w:r w:rsidRPr="009F457D">
              <w:t>hay</w:t>
            </w:r>
            <m:oMath>
              <m:r>
                <w:rPr>
                  <w:rFonts w:ascii="Cambria Math" w:hAnsi="Cambria Math"/>
                  <w:szCs w:val="28"/>
                </w:rPr>
                <m:t xml:space="preserve"> &lt;E</m:t>
              </m:r>
            </m:oMath>
            <w:r w:rsidRPr="009F457D">
              <w:t xml:space="preserve">BC = </w:t>
            </w:r>
            <m:oMath>
              <m:r>
                <w:rPr>
                  <w:rFonts w:ascii="Cambria Math" w:hAnsi="Cambria Math"/>
                  <w:szCs w:val="28"/>
                </w:rPr>
                <m:t>&lt;ECB</m:t>
              </m:r>
            </m:oMath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w:r w:rsidRPr="009F457D">
              <w:t xml:space="preserve">             Do đó: </w:t>
            </w:r>
            <m:oMath>
              <m:r>
                <w:rPr>
                  <w:rFonts w:ascii="Cambria Math"/>
                  <w:szCs w:val="28"/>
                </w:rPr>
                <m:t>∆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Cs w:val="28"/>
                </w:rPr>
                <m:t>EBC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Cs w:val="28"/>
                </w:rPr>
                <m:t>cân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Cs w:val="28"/>
                </w:rPr>
                <m:t>tại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Cs w:val="28"/>
                </w:rPr>
                <m:t>E</m:t>
              </m:r>
            </m:oMath>
            <w:r w:rsidRPr="009F457D">
              <w:t xml:space="preserve"> nên EB = EC.</w:t>
            </w:r>
          </w:p>
          <w:p w:rsidR="00C619A0" w:rsidRPr="009F457D" w:rsidRDefault="00C619A0" w:rsidP="008714B2">
            <w:pPr>
              <w:pStyle w:val="ListParagraph"/>
              <w:numPr>
                <w:ilvl w:val="0"/>
                <w:numId w:val="4"/>
              </w:numPr>
              <w:tabs>
                <w:tab w:val="left" w:pos="1035"/>
              </w:tabs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 xml:space="preserve">Xét </w:t>
            </w:r>
            <m:oMath>
              <m:r>
                <w:rPr>
                  <w:rFonts w:ascii="Cambria Math"/>
                  <w:sz w:val="28"/>
                  <w:szCs w:val="28"/>
                </w:rPr>
                <m:t>∆</m:t>
              </m:r>
              <m:r>
                <w:rPr>
                  <w:rFonts w:ascii="Cambria Math"/>
                  <w:sz w:val="28"/>
                  <w:szCs w:val="28"/>
                </w:rPr>
                <m:t xml:space="preserve"> EKB</m:t>
              </m:r>
            </m:oMath>
            <w:r w:rsidRPr="009F457D">
              <w:rPr>
                <w:sz w:val="28"/>
                <w:szCs w:val="28"/>
              </w:rPr>
              <w:t xml:space="preserve"> và </w:t>
            </w:r>
            <w:r w:rsidRPr="009F457D">
              <w:pict>
                <v:shape id="_x0000_i1042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465A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0465A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9F457D">
              <w:rPr>
                <w:sz w:val="28"/>
                <w:szCs w:val="28"/>
              </w:rPr>
              <w:t xml:space="preserve"> EHC có:</w:t>
            </w:r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w:r w:rsidRPr="009F457D">
              <w:t xml:space="preserve">                     EB = EC ( chứng minh a);</w:t>
            </w:r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m:oMath>
              <m:r>
                <w:rPr>
                  <w:rFonts w:ascii="Cambria Math" w:hAnsi="Cambria Math"/>
                  <w:szCs w:val="28"/>
                </w:rPr>
                <m:t xml:space="preserve">              &lt;ABH= &lt;ACK </m:t>
              </m:r>
            </m:oMath>
            <w:r w:rsidRPr="009F457D">
              <w:t xml:space="preserve">hay </w:t>
            </w:r>
            <m:oMath>
              <m:r>
                <w:rPr>
                  <w:rFonts w:ascii="Cambria Math" w:hAnsi="Cambria Math"/>
                  <w:szCs w:val="28"/>
                </w:rPr>
                <m:t>&lt;KBE= &lt;HCE</m:t>
              </m:r>
            </m:oMath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m:oMath>
              <m:r>
                <w:rPr>
                  <w:rFonts w:ascii="Cambria Math" w:hAnsi="Cambria Math"/>
                  <w:szCs w:val="28"/>
                </w:rPr>
                <m:t xml:space="preserve">                →</m:t>
              </m:r>
            </m:oMath>
            <w:r w:rsidRPr="009F457D">
              <w:t xml:space="preserve"> </w:t>
            </w:r>
            <m:oMath>
              <m:r>
                <w:rPr>
                  <w:rFonts w:ascii="Cambria Math" w:hAnsi="Cambria Math"/>
                  <w:szCs w:val="28"/>
                </w:rPr>
                <m:t>∆</m:t>
              </m:r>
              <m:r>
                <w:rPr>
                  <w:rFonts w:ascii="Cambria Math"/>
                  <w:szCs w:val="28"/>
                </w:rPr>
                <m:t>EKB</m:t>
              </m:r>
            </m:oMath>
            <w:r w:rsidRPr="009F457D">
              <w:t xml:space="preserve"> =  </w:t>
            </w:r>
            <w:r w:rsidRPr="009F457D">
              <w:pict>
                <v:shape id="_x0000_i1043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D7508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BD750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9F457D">
              <w:t xml:space="preserve"> EHC ( cạnh huyền,góc nhọn).</w:t>
            </w:r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w:r w:rsidRPr="009F457D">
              <w:t>Nên EK =EH ( 2 cạnh tương ứng), tức là E cách đều hai cạnh của góc BAC.</w:t>
            </w:r>
            <m:oMath>
              <m:r>
                <w:rPr>
                  <w:rFonts w:ascii="Cambria Math" w:hAnsi="Cambria Math"/>
                  <w:szCs w:val="28"/>
                </w:rPr>
                <m:t xml:space="preserve"> →</m:t>
              </m:r>
            </m:oMath>
            <w:r w:rsidRPr="009F457D">
              <w:t xml:space="preserve"> E thuộc đường phân giác của góc BAC.</w:t>
            </w:r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w:r w:rsidRPr="009F457D">
              <w:t>Vậy AE là phân giác của góc BAC.</w:t>
            </w:r>
          </w:p>
        </w:tc>
        <w:tc>
          <w:tcPr>
            <w:tcW w:w="3280" w:type="dxa"/>
          </w:tcPr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524000" cy="1990725"/>
                  <wp:effectExtent l="0" t="0" r="0" b="0"/>
                  <wp:docPr id="28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9A0" w:rsidRPr="00F727DE" w:rsidRDefault="00C619A0" w:rsidP="00C619A0">
      <w:pPr>
        <w:tabs>
          <w:tab w:val="left" w:pos="1035"/>
        </w:tabs>
        <w:spacing w:line="360" w:lineRule="auto"/>
        <w:jc w:val="both"/>
        <w:rPr>
          <w:b/>
          <w:bCs/>
          <w:i/>
          <w:iCs/>
        </w:rPr>
      </w:pPr>
      <w:r w:rsidRPr="00F727DE">
        <w:rPr>
          <w:b/>
        </w:rPr>
        <w:t>Câu 3:</w:t>
      </w:r>
      <w:r w:rsidRPr="00E6109F">
        <w:t xml:space="preserve">  </w:t>
      </w:r>
      <w:r w:rsidRPr="00F727DE">
        <w:rPr>
          <w:b/>
          <w:bCs/>
          <w:i/>
          <w:iCs/>
        </w:rPr>
        <w:t>Cho tam giác ABC. Kẻ đường phân giác AD của góc A. Đường thẳng qua D song song với AB, cắt AC tại E; đường thẳng qua E song song với AD cắt BC tại F.</w:t>
      </w:r>
    </w:p>
    <w:p w:rsidR="00C619A0" w:rsidRPr="00F727DE" w:rsidRDefault="00C619A0" w:rsidP="008714B2">
      <w:pPr>
        <w:pStyle w:val="ListParagraph"/>
        <w:numPr>
          <w:ilvl w:val="0"/>
          <w:numId w:val="5"/>
        </w:numPr>
        <w:tabs>
          <w:tab w:val="left" w:pos="1035"/>
        </w:tabs>
        <w:spacing w:after="0" w:line="360" w:lineRule="auto"/>
        <w:ind w:left="0"/>
        <w:jc w:val="both"/>
        <w:rPr>
          <w:b/>
          <w:bCs/>
          <w:i/>
          <w:iCs/>
          <w:sz w:val="28"/>
          <w:szCs w:val="28"/>
        </w:rPr>
      </w:pPr>
      <w:r w:rsidRPr="00F727DE">
        <w:rPr>
          <w:b/>
          <w:bCs/>
          <w:i/>
          <w:iCs/>
          <w:sz w:val="28"/>
          <w:szCs w:val="28"/>
        </w:rPr>
        <w:t>Chứng minh rằng  tam giác EAD cân.</w:t>
      </w:r>
    </w:p>
    <w:p w:rsidR="00C619A0" w:rsidRPr="00F727DE" w:rsidRDefault="00C619A0" w:rsidP="008714B2">
      <w:pPr>
        <w:pStyle w:val="ListParagraph"/>
        <w:numPr>
          <w:ilvl w:val="0"/>
          <w:numId w:val="5"/>
        </w:numPr>
        <w:tabs>
          <w:tab w:val="left" w:pos="1035"/>
        </w:tabs>
        <w:spacing w:after="0" w:line="360" w:lineRule="auto"/>
        <w:ind w:left="0"/>
        <w:jc w:val="both"/>
        <w:rPr>
          <w:b/>
          <w:bCs/>
          <w:i/>
          <w:iCs/>
          <w:sz w:val="28"/>
          <w:szCs w:val="28"/>
        </w:rPr>
      </w:pPr>
      <w:r w:rsidRPr="00F727DE">
        <w:rPr>
          <w:b/>
          <w:bCs/>
          <w:i/>
          <w:iCs/>
          <w:sz w:val="28"/>
          <w:szCs w:val="28"/>
        </w:rPr>
        <w:t>Chứng tỏ EF là đường phân giác của góc CED.</w:t>
      </w:r>
    </w:p>
    <w:p w:rsidR="00C619A0" w:rsidRDefault="00C619A0" w:rsidP="00C619A0">
      <w:pPr>
        <w:tabs>
          <w:tab w:val="left" w:pos="1035"/>
        </w:tabs>
        <w:spacing w:line="360" w:lineRule="auto"/>
        <w:jc w:val="both"/>
      </w:pPr>
      <w:r w:rsidRPr="003A5D60">
        <w:t>Đáp án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10"/>
        <w:gridCol w:w="3366"/>
      </w:tblGrid>
      <w:tr w:rsidR="00C619A0" w:rsidTr="00A71C9B">
        <w:tc>
          <w:tcPr>
            <w:tcW w:w="6210" w:type="dxa"/>
          </w:tcPr>
          <w:p w:rsidR="00C619A0" w:rsidRPr="009F457D" w:rsidRDefault="00C619A0" w:rsidP="008714B2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after="0" w:line="360" w:lineRule="auto"/>
              <w:ind w:left="0"/>
              <w:jc w:val="both"/>
              <w:rPr>
                <w:sz w:val="28"/>
                <w:szCs w:val="28"/>
                <w:lang w:val="fr-FR"/>
              </w:rPr>
            </w:pPr>
            <w:r w:rsidRPr="009F457D">
              <w:rPr>
                <w:sz w:val="28"/>
                <w:szCs w:val="28"/>
                <w:lang w:val="fr-FR"/>
              </w:rPr>
              <w:t xml:space="preserve">Ta có DF // AB </w:t>
            </w:r>
            <w:r w:rsidRPr="009F457D">
              <w:pict>
                <v:shape id="_x0000_i1044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02242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00224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â†”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9F457D">
              <w:rPr>
                <w:sz w:val="28"/>
                <w:szCs w:val="28"/>
                <w:lang w:val="fr-FR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&lt;</m:t>
              </m:r>
              <m:r>
                <w:rPr>
                  <w:rFonts w:ascii="Cambria Math" w:hAnsi="Cambria Math"/>
                  <w:sz w:val="28"/>
                  <w:szCs w:val="28"/>
                </w:rPr>
                <m:t>EDA</m:t>
              </m:r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= &lt;</m:t>
              </m:r>
              <m:r>
                <w:rPr>
                  <w:rFonts w:ascii="Cambria Math" w:hAnsi="Cambria Math"/>
                  <w:sz w:val="28"/>
                  <w:szCs w:val="28"/>
                </w:rPr>
                <m:t>DAB</m:t>
              </m:r>
            </m:oMath>
            <w:r w:rsidRPr="009F457D">
              <w:rPr>
                <w:sz w:val="28"/>
                <w:szCs w:val="28"/>
                <w:lang w:val="fr-FR"/>
              </w:rPr>
              <w:t xml:space="preserve"> ( 2 góc so le trong).</w:t>
            </w:r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fr-FR"/>
              </w:rPr>
            </w:pPr>
            <w:r w:rsidRPr="009F457D">
              <w:rPr>
                <w:sz w:val="28"/>
                <w:szCs w:val="28"/>
                <w:lang w:val="fr-FR"/>
              </w:rPr>
              <w:t xml:space="preserve">Mà 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&lt;</m:t>
              </m:r>
              <m:r>
                <w:rPr>
                  <w:rFonts w:ascii="Cambria Math" w:hAnsi="Cambria Math"/>
                  <w:sz w:val="28"/>
                  <w:szCs w:val="28"/>
                </w:rPr>
                <m:t>DAB</m:t>
              </m:r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= &lt;</m:t>
              </m:r>
              <m:r>
                <w:rPr>
                  <w:rFonts w:ascii="Cambria Math" w:hAnsi="Cambria Math"/>
                  <w:sz w:val="28"/>
                  <w:szCs w:val="28"/>
                </w:rPr>
                <m:t>DAE</m:t>
              </m:r>
            </m:oMath>
            <w:r w:rsidRPr="009F457D">
              <w:rPr>
                <w:sz w:val="28"/>
                <w:szCs w:val="28"/>
                <w:lang w:val="fr-FR"/>
              </w:rPr>
              <w:t xml:space="preserve"> ( gt).</w:t>
            </w:r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fr-FR"/>
              </w:rPr>
            </w:pPr>
            <w:r w:rsidRPr="009F457D">
              <w:pict>
                <v:shape id="_x0000_i1045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649E5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6649E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9F457D">
              <w:rPr>
                <w:sz w:val="28"/>
                <w:szCs w:val="28"/>
                <w:lang w:val="fr-FR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&lt;</m:t>
              </m:r>
              <m:r>
                <w:rPr>
                  <w:rFonts w:ascii="Cambria Math" w:hAnsi="Cambria Math"/>
                  <w:sz w:val="28"/>
                  <w:szCs w:val="28"/>
                </w:rPr>
                <m:t>EDA</m:t>
              </m:r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= &lt;</m:t>
              </m:r>
              <m:r>
                <w:rPr>
                  <w:rFonts w:ascii="Cambria Math" w:hAnsi="Cambria Math"/>
                  <w:sz w:val="28"/>
                  <w:szCs w:val="28"/>
                </w:rPr>
                <m:t>DAE</m:t>
              </m:r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↔</m:t>
              </m:r>
            </m:oMath>
            <w:r w:rsidRPr="009F457D">
              <w:rPr>
                <w:sz w:val="28"/>
                <w:szCs w:val="28"/>
                <w:lang w:val="fr-FR"/>
              </w:rPr>
              <w:t xml:space="preserve"> </w:t>
            </w:r>
            <m:oMath>
              <m:r>
                <w:rPr>
                  <w:rFonts w:ascii="Cambria Math"/>
                  <w:sz w:val="28"/>
                  <w:szCs w:val="28"/>
                  <w:lang w:val="fr-FR"/>
                </w:rPr>
                <m:t>∆</m:t>
              </m:r>
              <m:r>
                <w:rPr>
                  <w:rFonts w:ascii="Cambria Math"/>
                  <w:sz w:val="28"/>
                  <w:szCs w:val="28"/>
                  <w:lang w:val="fr-FR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ADE</m:t>
              </m:r>
              <m:r>
                <w:rPr>
                  <w:rFonts w:ascii="Cambria Math"/>
                  <w:sz w:val="28"/>
                  <w:szCs w:val="28"/>
                  <w:lang w:val="fr-FR"/>
                </w:rPr>
                <m:t xml:space="preserve"> </m:t>
              </m:r>
            </m:oMath>
            <w:r w:rsidRPr="009F457D">
              <w:rPr>
                <w:sz w:val="28"/>
                <w:szCs w:val="28"/>
                <w:lang w:val="fr-FR"/>
              </w:rPr>
              <w:t>cân tại E.</w:t>
            </w:r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Vậy </m:t>
              </m:r>
              <m:r>
                <w:rPr>
                  <w:rFonts w:ascii="Cambria Math"/>
                  <w:sz w:val="28"/>
                  <w:szCs w:val="28"/>
                </w:rPr>
                <m:t>∆</m:t>
              </m:r>
              <m:r>
                <w:rPr>
                  <w:rFonts w:ascii="Cambria Math"/>
                  <w:sz w:val="28"/>
                  <w:szCs w:val="28"/>
                </w:rPr>
                <m:t xml:space="preserve"> EAD</m:t>
              </m:r>
            </m:oMath>
            <w:r w:rsidRPr="009F457D">
              <w:rPr>
                <w:sz w:val="28"/>
                <w:szCs w:val="28"/>
              </w:rPr>
              <w:t xml:space="preserve"> cân tại E.</w:t>
            </w:r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b)</m:t>
              </m:r>
            </m:oMath>
            <w:r w:rsidRPr="009F457D">
              <w:rPr>
                <w:sz w:val="28"/>
                <w:szCs w:val="28"/>
              </w:rPr>
              <w:t xml:space="preserve"> Ta có: EF//AD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→&lt;FED= &lt;EDA</m:t>
              </m:r>
            </m:oMath>
            <w:r w:rsidRPr="009F457D">
              <w:rPr>
                <w:sz w:val="28"/>
                <w:szCs w:val="28"/>
              </w:rPr>
              <w:t xml:space="preserve"> ( so le trong). </w:t>
            </w:r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 xml:space="preserve">Mà </w:t>
            </w:r>
            <m:oMath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→</m:t>
              </m:r>
              <m:r>
                <w:rPr>
                  <w:rFonts w:ascii="Cambria Math" w:hAnsi="Cambria Math"/>
                  <w:sz w:val="28"/>
                  <w:szCs w:val="28"/>
                </w:rPr>
                <m:t>&lt;FEC=&lt;DAE</m:t>
              </m:r>
            </m:oMath>
            <w:r w:rsidRPr="009F457D">
              <w:rPr>
                <w:sz w:val="28"/>
                <w:szCs w:val="28"/>
              </w:rPr>
              <w:t xml:space="preserve"> ( 2 góc đồng vị)</w:t>
            </w:r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 xml:space="preserve">Lại có: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&lt;EDA= &lt;DAE</m:t>
              </m:r>
            </m:oMath>
            <w:r w:rsidRPr="009F457D">
              <w:rPr>
                <w:sz w:val="28"/>
                <w:szCs w:val="28"/>
              </w:rPr>
              <w:t xml:space="preserve"> ( chứng minh a)</w:t>
            </w:r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457D">
              <w:lastRenderedPageBreak/>
              <w:pict>
                <v:shape id="_x0000_i1046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4AE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5B34AE&quot;&gt;&lt;m:oMathPara&gt;&lt;m:oMath&gt;&lt;m:r&gt;&lt;w:rPr&gt;&lt;w:rFonts w:ascii=&quot;Cambria Math&quot; w:h-ansi=&quot;Cambria Math&quot;/&gt;&lt;wx:font wx:val=&quot;Cambria Math&quot;/&gt;&lt;w:i/&gt;&lt;w:color w:val=&quot;FF0000&quot;/&gt;&lt;w:sz w:val=&quot;28&quot;/&gt;&lt;w:sz-cs w:val=&quot;28&quot;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9F457D">
              <w:rPr>
                <w:color w:val="FF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→</m:t>
              </m:r>
              <m:r>
                <w:rPr>
                  <w:rFonts w:ascii="Cambria Math" w:hAnsi="Cambria Math"/>
                  <w:sz w:val="28"/>
                  <w:szCs w:val="28"/>
                </w:rPr>
                <m:t>&lt;FED=&lt;FEC</m:t>
              </m:r>
            </m:oMath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 xml:space="preserve">Do đó: EF là đường phân giác của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&lt;CED</m:t>
              </m:r>
            </m:oMath>
            <w:r w:rsidRPr="009F457D">
              <w:rPr>
                <w:sz w:val="28"/>
                <w:szCs w:val="28"/>
              </w:rPr>
              <w:t>.</w:t>
            </w:r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</w:p>
        </w:tc>
        <w:tc>
          <w:tcPr>
            <w:tcW w:w="3366" w:type="dxa"/>
          </w:tcPr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81200" cy="1533525"/>
                  <wp:effectExtent l="0" t="0" r="0" b="0"/>
                  <wp:docPr id="29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9A0" w:rsidRPr="00F727DE" w:rsidRDefault="00C619A0" w:rsidP="00C619A0">
      <w:pPr>
        <w:tabs>
          <w:tab w:val="left" w:pos="1035"/>
        </w:tabs>
        <w:spacing w:line="360" w:lineRule="auto"/>
        <w:jc w:val="both"/>
        <w:rPr>
          <w:b/>
          <w:bCs/>
          <w:i/>
          <w:iCs/>
        </w:rPr>
      </w:pPr>
      <w:r w:rsidRPr="00F727DE">
        <w:rPr>
          <w:b/>
        </w:rPr>
        <w:lastRenderedPageBreak/>
        <w:t>Câu 4:</w:t>
      </w:r>
      <w:r w:rsidRPr="009334F9">
        <w:t xml:space="preserve"> </w:t>
      </w:r>
      <w:r w:rsidRPr="00F727DE">
        <w:rPr>
          <w:b/>
          <w:bCs/>
          <w:i/>
          <w:iCs/>
        </w:rPr>
        <w:t xml:space="preserve">Cho góc  xOy và  tam giác vuông cân ABC có </w:t>
      </w:r>
      <m:oMath>
        <m:r>
          <w:rPr>
            <w:rFonts w:ascii="Cambria Math" w:hAnsi="Cambria Math"/>
            <w:szCs w:val="28"/>
          </w:rPr>
          <m:t xml:space="preserve">&lt;A </m:t>
        </m:r>
      </m:oMath>
      <w:r w:rsidRPr="00F727DE">
        <w:rPr>
          <w:b/>
          <w:bCs/>
          <w:i/>
          <w:iCs/>
        </w:rPr>
        <w:t xml:space="preserve"> = 90</w:t>
      </w:r>
      <w:r w:rsidRPr="00F727DE">
        <w:rPr>
          <w:b/>
          <w:bCs/>
          <w:i/>
          <w:iCs/>
          <w:vertAlign w:val="superscript"/>
        </w:rPr>
        <w:t xml:space="preserve">0 </w:t>
      </w:r>
      <w:r w:rsidRPr="00F727DE">
        <w:rPr>
          <w:b/>
          <w:bCs/>
          <w:i/>
          <w:iCs/>
        </w:rPr>
        <w:t xml:space="preserve">, B thuộc Ox, C thuộc Oy, A và O thuộc hai nửa mặt phẳng đối nhau có bờ BC.Từ A kẻ AH ,AK lần lượt vuông góc với Ox và Oy. </w:t>
      </w:r>
    </w:p>
    <w:p w:rsidR="00C619A0" w:rsidRPr="00F727DE" w:rsidRDefault="00C619A0" w:rsidP="00C619A0">
      <w:pPr>
        <w:tabs>
          <w:tab w:val="left" w:pos="1035"/>
        </w:tabs>
        <w:spacing w:line="360" w:lineRule="auto"/>
        <w:jc w:val="both"/>
        <w:rPr>
          <w:b/>
          <w:bCs/>
          <w:i/>
          <w:iCs/>
        </w:rPr>
      </w:pPr>
      <w:r w:rsidRPr="00F727DE">
        <w:rPr>
          <w:b/>
          <w:bCs/>
          <w:i/>
          <w:iCs/>
        </w:rPr>
        <w:t>Chứng minh rằng:</w:t>
      </w:r>
    </w:p>
    <w:p w:rsidR="00C619A0" w:rsidRPr="00F727DE" w:rsidRDefault="00C619A0" w:rsidP="008714B2">
      <w:pPr>
        <w:pStyle w:val="ListParagraph"/>
        <w:numPr>
          <w:ilvl w:val="0"/>
          <w:numId w:val="9"/>
        </w:numPr>
        <w:tabs>
          <w:tab w:val="left" w:pos="1035"/>
        </w:tabs>
        <w:spacing w:after="0" w:line="360" w:lineRule="auto"/>
        <w:ind w:left="0"/>
        <w:jc w:val="both"/>
        <w:rPr>
          <w:b/>
          <w:bCs/>
          <w:i/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∆KAC</m:t>
        </m:r>
        <m:r>
          <w:rPr>
            <w:rFonts w:ascii="Cambria Math"/>
            <w:sz w:val="28"/>
            <w:szCs w:val="28"/>
          </w:rPr>
          <m:t xml:space="preserve">= </m:t>
        </m:r>
        <m:r>
          <w:rPr>
            <w:rFonts w:ascii="Cambria Math" w:hAnsi="Cambria Math"/>
            <w:sz w:val="28"/>
            <w:szCs w:val="28"/>
          </w:rPr>
          <m:t>∆HAB</m:t>
        </m:r>
      </m:oMath>
    </w:p>
    <w:p w:rsidR="00C619A0" w:rsidRPr="00F727DE" w:rsidRDefault="00C619A0" w:rsidP="00C619A0">
      <w:pPr>
        <w:tabs>
          <w:tab w:val="left" w:pos="1035"/>
        </w:tabs>
        <w:spacing w:line="360" w:lineRule="auto"/>
        <w:jc w:val="both"/>
        <w:rPr>
          <w:b/>
          <w:bCs/>
          <w:i/>
          <w:iCs/>
        </w:rPr>
      </w:pPr>
      <w:r w:rsidRPr="00F727DE">
        <w:rPr>
          <w:b/>
          <w:bCs/>
          <w:i/>
          <w:iCs/>
        </w:rPr>
        <w:t xml:space="preserve">     b)OA là tia phân giác của góc xOy.</w:t>
      </w:r>
    </w:p>
    <w:p w:rsidR="00C619A0" w:rsidRDefault="00C619A0" w:rsidP="00C619A0">
      <w:pPr>
        <w:tabs>
          <w:tab w:val="left" w:pos="1035"/>
        </w:tabs>
        <w:spacing w:line="360" w:lineRule="auto"/>
        <w:jc w:val="both"/>
      </w:pPr>
      <w:r w:rsidRPr="00772A0E">
        <w:t>Đáp</w:t>
      </w:r>
      <w:r>
        <w:t xml:space="preserve"> </w:t>
      </w:r>
      <w:r w:rsidRPr="00772A0E">
        <w:t>án</w:t>
      </w:r>
      <w: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10"/>
        <w:gridCol w:w="3366"/>
      </w:tblGrid>
      <w:tr w:rsidR="00C619A0" w:rsidTr="00A71C9B">
        <w:tc>
          <w:tcPr>
            <w:tcW w:w="6210" w:type="dxa"/>
          </w:tcPr>
          <w:p w:rsidR="00C619A0" w:rsidRPr="009F457D" w:rsidRDefault="00C619A0" w:rsidP="008714B2">
            <w:pPr>
              <w:pStyle w:val="ListParagraph"/>
              <w:numPr>
                <w:ilvl w:val="0"/>
                <w:numId w:val="10"/>
              </w:numPr>
              <w:tabs>
                <w:tab w:val="left" w:pos="1035"/>
              </w:tabs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 xml:space="preserve">Xét </w:t>
            </w:r>
            <w:r w:rsidRPr="009F457D">
              <w:pict>
                <v:shape id="_x0000_i1047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67B3D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B67B3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9F457D">
              <w:rPr>
                <w:sz w:val="28"/>
                <w:szCs w:val="28"/>
              </w:rPr>
              <w:t xml:space="preserve">KAC và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∆HAB</m:t>
              </m:r>
            </m:oMath>
            <w:r w:rsidRPr="009F457D">
              <w:rPr>
                <w:sz w:val="28"/>
                <w:szCs w:val="28"/>
              </w:rPr>
              <w:t xml:space="preserve"> có:</w:t>
            </w:r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&lt;CKA= &lt;BHA=90°</m:t>
                </m:r>
              </m:oMath>
            </m:oMathPara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&lt;KAC= &lt;HAB</m:t>
              </m:r>
            </m:oMath>
            <w:r w:rsidRPr="009F457D">
              <w:rPr>
                <w:sz w:val="28"/>
                <w:szCs w:val="28"/>
              </w:rPr>
              <w:t xml:space="preserve"> ( cùng phụ với góc CAH).</w:t>
            </w:r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AC</m:t>
                </m:r>
                <m:r>
                  <w:rPr>
                    <w:rFonts w:ascii="Cambria Math"/>
                    <w:szCs w:val="28"/>
                  </w:rPr>
                  <m:t>=</m:t>
                </m:r>
                <m:r>
                  <w:rPr>
                    <w:rFonts w:ascii="Cambria Math" w:hAnsi="Cambria Math"/>
                    <w:szCs w:val="28"/>
                  </w:rPr>
                  <m:t>AB</m:t>
                </m:r>
                <m:r>
                  <w:rPr>
                    <w:rFonts w:ascii="Cambria Math"/>
                    <w:szCs w:val="28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Cs w:val="28"/>
                      </w:rPr>
                      <m:t>gt</m:t>
                    </m:r>
                  </m:e>
                </m:d>
                <m:r>
                  <w:rPr>
                    <w:rFonts w:ascii="Cambria Math"/>
                    <w:szCs w:val="28"/>
                  </w:rPr>
                  <m:t>.</m:t>
                </m:r>
              </m:oMath>
            </m:oMathPara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/>
                  <w:sz w:val="28"/>
                  <w:szCs w:val="28"/>
                </w:rPr>
                <m:t>ê</m:t>
              </m:r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oMath>
            <w:r w:rsidRPr="009F457D">
              <w:rPr>
                <w:sz w:val="28"/>
                <w:szCs w:val="28"/>
              </w:rPr>
              <w:t xml:space="preserve"> </w:t>
            </w:r>
            <w:r w:rsidRPr="009F457D">
              <w:pict>
                <v:shape id="_x0000_i1048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15E7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215E7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9F457D">
              <w:rPr>
                <w:sz w:val="28"/>
                <w:szCs w:val="28"/>
              </w:rPr>
              <w:t xml:space="preserve">KAC =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∆HAB</m:t>
              </m:r>
            </m:oMath>
            <w:r w:rsidRPr="009F457D">
              <w:rPr>
                <w:sz w:val="28"/>
                <w:szCs w:val="28"/>
              </w:rPr>
              <w:t xml:space="preserve"> ( cạnh huyền,góc nhọn).</w:t>
            </w:r>
          </w:p>
          <w:p w:rsidR="00C619A0" w:rsidRPr="009F457D" w:rsidRDefault="00C619A0" w:rsidP="008714B2">
            <w:pPr>
              <w:pStyle w:val="ListParagraph"/>
              <w:numPr>
                <w:ilvl w:val="0"/>
                <w:numId w:val="10"/>
              </w:numPr>
              <w:tabs>
                <w:tab w:val="left" w:pos="1035"/>
              </w:tabs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 xml:space="preserve">Vì </w:t>
            </w:r>
            <w:r w:rsidRPr="009F457D">
              <w:pict>
                <v:shape id="_x0000_i1049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E442D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9E442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9F457D">
              <w:rPr>
                <w:sz w:val="28"/>
                <w:szCs w:val="28"/>
              </w:rPr>
              <w:t xml:space="preserve">KAC =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∆HAB</m:t>
              </m:r>
            </m:oMath>
            <w:r w:rsidRPr="009F457D">
              <w:rPr>
                <w:sz w:val="28"/>
                <w:szCs w:val="28"/>
              </w:rPr>
              <w:t xml:space="preserve"> ( chứng minh a) </w:t>
            </w:r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 xml:space="preserve">                      nên AK = AH</w:t>
            </w:r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>Vậy OA là tia phân giác của góc xOy.</w:t>
            </w:r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81200" cy="1990725"/>
                  <wp:effectExtent l="0" t="0" r="0" b="0"/>
                  <wp:docPr id="294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9A0" w:rsidRPr="00F70931" w:rsidRDefault="00C619A0" w:rsidP="00C619A0">
      <w:pPr>
        <w:tabs>
          <w:tab w:val="left" w:pos="6930"/>
        </w:tabs>
        <w:spacing w:line="360" w:lineRule="auto"/>
        <w:jc w:val="both"/>
      </w:pPr>
    </w:p>
    <w:p w:rsidR="00C619A0" w:rsidRPr="00F727DE" w:rsidRDefault="00C619A0" w:rsidP="00C619A0">
      <w:pPr>
        <w:tabs>
          <w:tab w:val="left" w:pos="2010"/>
          <w:tab w:val="left" w:pos="2055"/>
        </w:tabs>
        <w:spacing w:line="360" w:lineRule="auto"/>
        <w:jc w:val="both"/>
        <w:rPr>
          <w:b/>
          <w:bCs/>
          <w:i/>
          <w:iCs/>
        </w:rPr>
      </w:pPr>
      <w:r w:rsidRPr="00F727DE">
        <w:rPr>
          <w:b/>
        </w:rPr>
        <w:t>Câu 5:</w:t>
      </w:r>
      <w:r>
        <w:t xml:space="preserve"> </w:t>
      </w:r>
      <w:r w:rsidRPr="00F727DE">
        <w:rPr>
          <w:b/>
          <w:bCs/>
          <w:i/>
          <w:iCs/>
        </w:rPr>
        <w:t xml:space="preserve">Cho tam giác ABC có </w:t>
      </w:r>
      <m:oMath>
        <m:r>
          <w:rPr>
            <w:rFonts w:ascii="Cambria Math" w:hAnsi="Cambria Math"/>
            <w:szCs w:val="28"/>
          </w:rPr>
          <m:t>&lt;BAC=120°</m:t>
        </m:r>
      </m:oMath>
      <w:r w:rsidRPr="00F727DE">
        <w:rPr>
          <w:b/>
          <w:bCs/>
          <w:i/>
          <w:iCs/>
        </w:rPr>
        <w:t xml:space="preserve">, tia phân giác của góc A cắt BC ở D. Tia phân giác của góc ADC cắt đường thẳng BA ở I. Gọi H, K và E lần lượt là chân các đường vuông góc kẻ từ I đến AD, AC và BC. Chứng minh rằng </w:t>
      </w:r>
    </w:p>
    <w:p w:rsidR="00C619A0" w:rsidRPr="00F727DE" w:rsidRDefault="00C619A0" w:rsidP="008714B2">
      <w:pPr>
        <w:pStyle w:val="ListParagraph"/>
        <w:numPr>
          <w:ilvl w:val="0"/>
          <w:numId w:val="7"/>
        </w:numPr>
        <w:tabs>
          <w:tab w:val="left" w:pos="2010"/>
          <w:tab w:val="left" w:pos="2055"/>
        </w:tabs>
        <w:spacing w:after="0" w:line="360" w:lineRule="auto"/>
        <w:ind w:left="0"/>
        <w:jc w:val="both"/>
        <w:rPr>
          <w:b/>
          <w:bCs/>
          <w:i/>
          <w:iCs/>
          <w:sz w:val="28"/>
          <w:szCs w:val="28"/>
          <w:lang w:val="fr-FR"/>
        </w:rPr>
      </w:pPr>
      <w:r w:rsidRPr="00F727DE">
        <w:rPr>
          <w:b/>
          <w:bCs/>
          <w:i/>
          <w:iCs/>
          <w:sz w:val="28"/>
          <w:szCs w:val="28"/>
          <w:lang w:val="fr-FR"/>
        </w:rPr>
        <w:t>AI là phân giác của góc CAH</w:t>
      </w:r>
    </w:p>
    <w:p w:rsidR="00C619A0" w:rsidRPr="00F727DE" w:rsidRDefault="00C619A0" w:rsidP="008714B2">
      <w:pPr>
        <w:pStyle w:val="ListParagraph"/>
        <w:numPr>
          <w:ilvl w:val="0"/>
          <w:numId w:val="7"/>
        </w:numPr>
        <w:tabs>
          <w:tab w:val="left" w:pos="2010"/>
          <w:tab w:val="left" w:pos="2055"/>
        </w:tabs>
        <w:spacing w:after="0" w:line="360" w:lineRule="auto"/>
        <w:ind w:left="0"/>
        <w:jc w:val="both"/>
        <w:rPr>
          <w:b/>
          <w:bCs/>
          <w:i/>
          <w:iCs/>
          <w:sz w:val="28"/>
          <w:szCs w:val="28"/>
        </w:rPr>
      </w:pPr>
      <w:r w:rsidRPr="00F727DE">
        <w:rPr>
          <w:b/>
          <w:bCs/>
          <w:i/>
          <w:iCs/>
          <w:sz w:val="28"/>
          <w:szCs w:val="28"/>
        </w:rPr>
        <w:t>IK = IE.</w:t>
      </w:r>
      <w:r w:rsidRPr="00F727DE">
        <w:rPr>
          <w:b/>
          <w:bCs/>
          <w:i/>
          <w:iCs/>
        </w:rPr>
        <w:t xml:space="preserve"> </w:t>
      </w:r>
    </w:p>
    <w:p w:rsidR="00C619A0" w:rsidRPr="00C94E36" w:rsidRDefault="00C619A0" w:rsidP="00C619A0">
      <w:pPr>
        <w:tabs>
          <w:tab w:val="left" w:pos="2010"/>
          <w:tab w:val="left" w:pos="2055"/>
        </w:tabs>
        <w:spacing w:line="360" w:lineRule="auto"/>
        <w:jc w:val="both"/>
      </w:pPr>
      <w:r w:rsidRPr="00C94E36">
        <w:lastRenderedPageBreak/>
        <w:t>Đáp án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7"/>
        <w:gridCol w:w="4169"/>
      </w:tblGrid>
      <w:tr w:rsidR="00C619A0" w:rsidTr="00A71C9B">
        <w:tc>
          <w:tcPr>
            <w:tcW w:w="5610" w:type="dxa"/>
          </w:tcPr>
          <w:p w:rsidR="00C619A0" w:rsidRPr="009F457D" w:rsidRDefault="00C619A0" w:rsidP="00C619A0">
            <w:pPr>
              <w:tabs>
                <w:tab w:val="left" w:pos="2010"/>
                <w:tab w:val="left" w:pos="2055"/>
              </w:tabs>
              <w:spacing w:line="360" w:lineRule="auto"/>
              <w:jc w:val="both"/>
            </w:pPr>
          </w:p>
          <w:p w:rsidR="00C619A0" w:rsidRPr="009F457D" w:rsidRDefault="00C619A0" w:rsidP="008714B2">
            <w:pPr>
              <w:pStyle w:val="ListParagraph"/>
              <w:numPr>
                <w:ilvl w:val="0"/>
                <w:numId w:val="8"/>
              </w:numPr>
              <w:tabs>
                <w:tab w:val="left" w:pos="2010"/>
              </w:tabs>
              <w:spacing w:after="0" w:line="360" w:lineRule="auto"/>
              <w:ind w:left="0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>Vì AD là tia phân giác của góc BAC nên:</w:t>
            </w:r>
          </w:p>
          <w:p w:rsidR="00C619A0" w:rsidRPr="00C619A0" w:rsidRDefault="00C619A0" w:rsidP="00C619A0">
            <w:pPr>
              <w:tabs>
                <w:tab w:val="left" w:pos="2010"/>
              </w:tabs>
              <w:spacing w:line="360" w:lineRule="auto"/>
              <w:rPr>
                <w:lang w:val="nl-NL"/>
              </w:rPr>
            </w:pPr>
            <w:r w:rsidRPr="009F457D">
              <w:t xml:space="preserve"> </w:t>
            </w:r>
            <m:oMath>
              <m:r>
                <w:rPr>
                  <w:rFonts w:ascii="Cambria Math" w:hAnsi="Cambria Math"/>
                  <w:szCs w:val="28"/>
                  <w:lang w:val="nl-NL"/>
                </w:rPr>
                <m:t>&lt;</m:t>
              </m:r>
              <m:r>
                <w:rPr>
                  <w:rFonts w:ascii="Cambria Math" w:hAnsi="Cambria Math"/>
                  <w:szCs w:val="28"/>
                </w:rPr>
                <m:t>BAD</m:t>
              </m:r>
              <m:r>
                <w:rPr>
                  <w:rFonts w:ascii="Cambria Math" w:hAnsi="Cambria Math"/>
                  <w:szCs w:val="28"/>
                  <w:lang w:val="nl-NL"/>
                </w:rPr>
                <m:t>= &lt;</m:t>
              </m:r>
              <m:r>
                <w:rPr>
                  <w:rFonts w:ascii="Cambria Math" w:hAnsi="Cambria Math"/>
                  <w:szCs w:val="28"/>
                </w:rPr>
                <m:t>CAD</m:t>
              </m:r>
              <m:r>
                <w:rPr>
                  <w:rFonts w:ascii="Cambria Math" w:hAnsi="Cambria Math"/>
                  <w:szCs w:val="28"/>
                  <w:lang w:val="nl-NL"/>
                </w:rPr>
                <m:t xml:space="preserve">=60° </m:t>
              </m:r>
            </m:oMath>
            <w:r w:rsidRPr="00C619A0">
              <w:rPr>
                <w:lang w:val="nl-NL"/>
              </w:rPr>
              <w:t xml:space="preserve"> </w:t>
            </w:r>
          </w:p>
          <w:p w:rsidR="00C619A0" w:rsidRPr="00C619A0" w:rsidRDefault="00C619A0" w:rsidP="00C619A0">
            <w:pPr>
              <w:pStyle w:val="ListParagraph"/>
              <w:tabs>
                <w:tab w:val="left" w:pos="2010"/>
              </w:tabs>
              <w:spacing w:line="360" w:lineRule="auto"/>
              <w:ind w:left="0"/>
              <w:rPr>
                <w:color w:val="000000"/>
                <w:sz w:val="28"/>
                <w:szCs w:val="28"/>
                <w:lang w:val="nl-NL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IAH</m:t>
                  </m:r>
                </m:e>
              </m:acc>
              <m:r>
                <w:rPr>
                  <w:rFonts w:ascii="Cambria Math" w:hAnsi="Cambria Math"/>
                  <w:color w:val="FF0000"/>
                  <w:sz w:val="28"/>
                  <w:szCs w:val="28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BAD</m:t>
                  </m:r>
                </m:e>
              </m:acc>
              <m:r>
                <w:rPr>
                  <w:rFonts w:ascii="Cambria Math" w:hAnsi="Cambria Math"/>
                  <w:color w:val="FF0000"/>
                  <w:sz w:val="28"/>
                  <w:szCs w:val="28"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  <w:lang w:val="fr-FR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  <w:lang w:val="fr-FR"/>
                    </w:rPr>
                    <m:t>0</m:t>
                  </m:r>
                </m:sup>
              </m:sSup>
            </m:oMath>
            <w:r w:rsidRPr="00C619A0">
              <w:rPr>
                <w:color w:val="000000"/>
                <w:sz w:val="28"/>
                <w:szCs w:val="28"/>
                <w:lang w:val="nl-NL"/>
              </w:rPr>
              <w:t xml:space="preserve"> Và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IAC</m:t>
                  </m:r>
                </m:e>
              </m:acc>
              <m:r>
                <w:rPr>
                  <w:rFonts w:ascii="Cambria Math" w:hAnsi="Cambria Math"/>
                  <w:color w:val="FF0000"/>
                  <w:sz w:val="28"/>
                  <w:szCs w:val="28"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  <w:lang w:val="fr-FR"/>
                    </w:rPr>
                    <m:t>180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  <w:lang w:val="fr-FR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color w:val="FF0000"/>
                  <w:sz w:val="28"/>
                  <w:szCs w:val="28"/>
                  <w:lang w:val="fr-FR"/>
                </w:rPr>
                <m:t xml:space="preserve">- </m:t>
              </m:r>
              <m:acc>
                <m:acc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BAC</m:t>
                  </m:r>
                </m:e>
              </m:acc>
              <m:r>
                <w:rPr>
                  <w:rFonts w:ascii="Cambria Math" w:hAnsi="Cambria Math"/>
                  <w:color w:val="FF0000"/>
                  <w:sz w:val="28"/>
                  <w:szCs w:val="28"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  <w:lang w:val="fr-FR"/>
                    </w:rPr>
                    <m:t>180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  <w:lang w:val="fr-FR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color w:val="FF0000"/>
                  <w:sz w:val="28"/>
                  <w:szCs w:val="28"/>
                  <w:lang w:val="fr-FR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  <w:lang w:val="fr-FR"/>
                    </w:rPr>
                    <m:t>120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  <w:lang w:val="fr-FR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color w:val="FF0000"/>
                  <w:sz w:val="28"/>
                  <w:szCs w:val="28"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  <w:lang w:val="fr-FR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  <w:lang w:val="fr-FR"/>
                    </w:rPr>
                    <m:t>0</m:t>
                  </m:r>
                </m:sup>
              </m:sSup>
            </m:oMath>
          </w:p>
          <w:p w:rsidR="00C619A0" w:rsidRPr="00FA3D0A" w:rsidRDefault="00C619A0" w:rsidP="00C619A0">
            <w:pPr>
              <w:pStyle w:val="ListParagraph"/>
              <w:tabs>
                <w:tab w:val="left" w:pos="2010"/>
              </w:tabs>
              <w:spacing w:line="360" w:lineRule="auto"/>
              <w:ind w:left="0"/>
              <w:rPr>
                <w:color w:val="000000"/>
                <w:sz w:val="28"/>
                <w:szCs w:val="28"/>
              </w:rPr>
            </w:pPr>
            <w:r w:rsidRPr="00FA3D0A">
              <w:rPr>
                <w:color w:val="000000"/>
              </w:rPr>
              <w:t xml:space="preserve">Nên :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IAH</m:t>
                  </m:r>
                </m:e>
              </m:acc>
              <m:r>
                <w:rPr>
                  <w:rFonts w:ascii="Cambria Math" w:hAnsi="Cambria Math"/>
                  <w:color w:val="FF0000"/>
                  <w:sz w:val="28"/>
                  <w:szCs w:val="28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IAC</m:t>
                  </m:r>
                </m:e>
              </m:acc>
              <m:r>
                <w:rPr>
                  <w:rFonts w:ascii="Cambria Math" w:hAnsi="Cambria Math"/>
                  <w:color w:val="FF0000"/>
                  <w:sz w:val="28"/>
                  <w:szCs w:val="28"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  <w:lang w:val="fr-FR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  <w:lang w:val="fr-FR"/>
                    </w:rPr>
                    <m:t>0</m:t>
                  </m:r>
                </m:sup>
              </m:sSup>
            </m:oMath>
          </w:p>
          <w:p w:rsidR="00C619A0" w:rsidRPr="009F457D" w:rsidRDefault="00C619A0" w:rsidP="00C619A0">
            <w:pPr>
              <w:tabs>
                <w:tab w:val="left" w:pos="2010"/>
              </w:tabs>
              <w:spacing w:line="360" w:lineRule="auto"/>
            </w:pPr>
            <w:r w:rsidRPr="009F457D">
              <w:t>Suy ra I thuộc tia phân giác của góc CAH.</w:t>
            </w:r>
          </w:p>
          <w:p w:rsidR="00C619A0" w:rsidRPr="009F457D" w:rsidRDefault="00C619A0" w:rsidP="00C619A0">
            <w:pPr>
              <w:tabs>
                <w:tab w:val="left" w:pos="2010"/>
              </w:tabs>
              <w:spacing w:line="360" w:lineRule="auto"/>
            </w:pPr>
            <w:r w:rsidRPr="009F457D">
              <w:t>Hay AI là tia phân giác của góc CAH.</w:t>
            </w:r>
          </w:p>
          <w:p w:rsidR="00C619A0" w:rsidRPr="009F457D" w:rsidRDefault="00C619A0" w:rsidP="008714B2">
            <w:pPr>
              <w:pStyle w:val="ListParagraph"/>
              <w:numPr>
                <w:ilvl w:val="0"/>
                <w:numId w:val="8"/>
              </w:numPr>
              <w:tabs>
                <w:tab w:val="left" w:pos="2010"/>
              </w:tabs>
              <w:spacing w:after="0" w:line="360" w:lineRule="auto"/>
              <w:ind w:left="0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>Vì I thuộc tia phân giác của góc CAH nên IH = IK.(1)</w:t>
            </w:r>
          </w:p>
          <w:p w:rsidR="00C619A0" w:rsidRPr="009F457D" w:rsidRDefault="00C619A0" w:rsidP="00C619A0">
            <w:pPr>
              <w:pStyle w:val="ListParagraph"/>
              <w:tabs>
                <w:tab w:val="left" w:pos="2010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>Vì I thuộc tia phân giác của góc ADC nên IH = IE (2)</w:t>
            </w:r>
          </w:p>
          <w:p w:rsidR="00C619A0" w:rsidRPr="00C619A0" w:rsidRDefault="00C619A0" w:rsidP="00C619A0">
            <w:pPr>
              <w:pStyle w:val="ListParagraph"/>
              <w:tabs>
                <w:tab w:val="left" w:pos="2010"/>
              </w:tabs>
              <w:spacing w:line="360" w:lineRule="auto"/>
              <w:ind w:left="0"/>
              <w:rPr>
                <w:sz w:val="28"/>
                <w:szCs w:val="28"/>
                <w:lang w:val="nl-NL"/>
              </w:rPr>
            </w:pPr>
            <w:r w:rsidRPr="00C619A0">
              <w:rPr>
                <w:sz w:val="28"/>
                <w:szCs w:val="28"/>
                <w:lang w:val="nl-NL"/>
              </w:rPr>
              <w:t xml:space="preserve">từ (1) và (2) suy ra </w:t>
            </w:r>
          </w:p>
          <w:p w:rsidR="00C619A0" w:rsidRPr="00C619A0" w:rsidRDefault="00C619A0" w:rsidP="00C619A0">
            <w:pPr>
              <w:pStyle w:val="ListParagraph"/>
              <w:tabs>
                <w:tab w:val="left" w:pos="2010"/>
              </w:tabs>
              <w:spacing w:line="360" w:lineRule="auto"/>
              <w:ind w:left="0"/>
              <w:rPr>
                <w:sz w:val="28"/>
                <w:szCs w:val="28"/>
                <w:lang w:val="nl-NL"/>
              </w:rPr>
            </w:pPr>
            <w:r w:rsidRPr="00C619A0">
              <w:rPr>
                <w:sz w:val="28"/>
                <w:szCs w:val="28"/>
                <w:lang w:val="nl-NL"/>
              </w:rPr>
              <w:t>IK = IE</w:t>
            </w:r>
          </w:p>
          <w:p w:rsidR="00C619A0" w:rsidRPr="00C619A0" w:rsidRDefault="00C619A0" w:rsidP="00C619A0">
            <w:pPr>
              <w:pStyle w:val="ListParagraph"/>
              <w:tabs>
                <w:tab w:val="left" w:pos="2010"/>
              </w:tabs>
              <w:spacing w:line="360" w:lineRule="auto"/>
              <w:ind w:left="0"/>
              <w:rPr>
                <w:sz w:val="28"/>
                <w:szCs w:val="28"/>
                <w:lang w:val="nl-NL"/>
              </w:rPr>
            </w:pPr>
          </w:p>
        </w:tc>
        <w:tc>
          <w:tcPr>
            <w:tcW w:w="4211" w:type="dxa"/>
          </w:tcPr>
          <w:p w:rsidR="00C619A0" w:rsidRPr="009F457D" w:rsidRDefault="00C619A0" w:rsidP="00C619A0">
            <w:pPr>
              <w:tabs>
                <w:tab w:val="left" w:pos="2010"/>
                <w:tab w:val="left" w:pos="2055"/>
              </w:tabs>
              <w:spacing w:line="360" w:lineRule="auto"/>
              <w:ind w:firstLine="7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076450" cy="1752600"/>
                  <wp:effectExtent l="0" t="0" r="0" b="0"/>
                  <wp:docPr id="296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9A0" w:rsidRPr="00164519" w:rsidRDefault="00C619A0" w:rsidP="00C619A0">
      <w:pPr>
        <w:spacing w:line="360" w:lineRule="auto"/>
        <w:jc w:val="center"/>
        <w:rPr>
          <w:b/>
          <w:sz w:val="36"/>
          <w:szCs w:val="36"/>
          <w:lang w:val="fr-FR"/>
        </w:rPr>
      </w:pPr>
    </w:p>
    <w:p w:rsidR="00C619A0" w:rsidRPr="000A15E7" w:rsidRDefault="00C619A0" w:rsidP="00C619A0">
      <w:pPr>
        <w:spacing w:line="360" w:lineRule="auto"/>
        <w:jc w:val="center"/>
        <w:rPr>
          <w:szCs w:val="28"/>
          <w:lang w:val="fr-FR"/>
        </w:rPr>
      </w:pPr>
      <w:r>
        <w:rPr>
          <w:b/>
          <w:sz w:val="36"/>
          <w:szCs w:val="36"/>
          <w:lang w:val="fr-FR"/>
        </w:rPr>
        <w:t>IV</w:t>
      </w:r>
      <w:r w:rsidRPr="00164519">
        <w:rPr>
          <w:b/>
          <w:sz w:val="36"/>
          <w:szCs w:val="36"/>
          <w:lang w:val="fr-FR"/>
        </w:rPr>
        <w:t xml:space="preserve">. </w:t>
      </w:r>
      <w:r>
        <w:rPr>
          <w:b/>
          <w:sz w:val="36"/>
          <w:szCs w:val="36"/>
          <w:lang w:val="fr-FR"/>
        </w:rPr>
        <w:t>VẬN DỤNG CAO</w:t>
      </w:r>
    </w:p>
    <w:p w:rsidR="00F2718F" w:rsidRDefault="00F2718F" w:rsidP="00C619A0">
      <w:pPr>
        <w:spacing w:line="360" w:lineRule="auto"/>
      </w:pPr>
    </w:p>
    <w:p w:rsidR="00C619A0" w:rsidRPr="00C26692" w:rsidRDefault="00C619A0" w:rsidP="00C619A0">
      <w:pPr>
        <w:pStyle w:val="ListParagraph"/>
        <w:tabs>
          <w:tab w:val="left" w:pos="1035"/>
        </w:tabs>
        <w:spacing w:line="360" w:lineRule="auto"/>
        <w:ind w:left="0"/>
        <w:jc w:val="both"/>
        <w:rPr>
          <w:b/>
          <w:bCs/>
          <w:i/>
          <w:iCs/>
          <w:sz w:val="28"/>
          <w:szCs w:val="28"/>
        </w:rPr>
      </w:pPr>
      <w:r w:rsidRPr="00C26692">
        <w:rPr>
          <w:b/>
          <w:sz w:val="28"/>
          <w:szCs w:val="28"/>
        </w:rPr>
        <w:t>Câu 1</w:t>
      </w:r>
      <w:r w:rsidRPr="00354C27">
        <w:rPr>
          <w:sz w:val="28"/>
          <w:szCs w:val="28"/>
        </w:rPr>
        <w:t xml:space="preserve">: </w:t>
      </w:r>
      <w:r w:rsidRPr="00C26692">
        <w:rPr>
          <w:b/>
          <w:bCs/>
          <w:i/>
          <w:iCs/>
          <w:sz w:val="28"/>
          <w:szCs w:val="28"/>
        </w:rPr>
        <w:t>Cho tam giác ABC. Chứng minh rằng giao điểm hai tia phân giác hai góc ngoài của B và C nằm trên tia phân giác của góc A.</w:t>
      </w:r>
    </w:p>
    <w:p w:rsidR="00C619A0" w:rsidRPr="00484050" w:rsidRDefault="00C619A0" w:rsidP="00C619A0">
      <w:pPr>
        <w:tabs>
          <w:tab w:val="left" w:pos="1035"/>
        </w:tabs>
        <w:spacing w:line="360" w:lineRule="auto"/>
        <w:jc w:val="both"/>
      </w:pPr>
      <w:r w:rsidRPr="00484050">
        <w:t>Đáp án:</w:t>
      </w:r>
    </w:p>
    <w:p w:rsidR="00C619A0" w:rsidRDefault="00C619A0" w:rsidP="00C619A0">
      <w:pPr>
        <w:pStyle w:val="ListParagraph"/>
        <w:tabs>
          <w:tab w:val="left" w:pos="1035"/>
        </w:tabs>
        <w:spacing w:line="360" w:lineRule="auto"/>
        <w:ind w:left="0"/>
        <w:jc w:val="both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58"/>
        <w:gridCol w:w="3798"/>
      </w:tblGrid>
      <w:tr w:rsidR="00C619A0" w:rsidTr="00A71C9B">
        <w:tc>
          <w:tcPr>
            <w:tcW w:w="5058" w:type="dxa"/>
          </w:tcPr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lastRenderedPageBreak/>
              <w:t xml:space="preserve">Gọi M là giao điểm hai tia phân giác hai góc ngoài của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∆ABC</m:t>
              </m:r>
            </m:oMath>
            <w:r w:rsidRPr="009F457D">
              <w:rPr>
                <w:sz w:val="28"/>
                <w:szCs w:val="28"/>
              </w:rPr>
              <w:t xml:space="preserve"> tại đỉnh B đỉnh C.</w:t>
            </w:r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 xml:space="preserve">Ta có: </w:t>
            </w:r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 xml:space="preserve">+ M thuộc tia phân giác ngoài tại đỉnh B của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∆ABC</m:t>
              </m:r>
            </m:oMath>
            <w:r w:rsidRPr="009F457D">
              <w:rPr>
                <w:sz w:val="28"/>
                <w:szCs w:val="28"/>
              </w:rPr>
              <w:t xml:space="preserve"> nên M cách đều Bx và BC tức là: MK = MH. (1)</w:t>
            </w:r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 xml:space="preserve">+ M thuộc tia phân giác ngoài tại đỉnh C của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∆ABC</m:t>
              </m:r>
            </m:oMath>
            <w:r w:rsidRPr="009F457D">
              <w:rPr>
                <w:sz w:val="28"/>
                <w:szCs w:val="28"/>
              </w:rPr>
              <w:t xml:space="preserve"> nên M cách đều </w:t>
            </w:r>
            <w:r w:rsidRPr="00FA3D0A">
              <w:rPr>
                <w:sz w:val="28"/>
                <w:szCs w:val="28"/>
              </w:rPr>
              <w:t>Cx</w:t>
            </w:r>
            <w:r w:rsidRPr="009F457D">
              <w:rPr>
                <w:sz w:val="28"/>
                <w:szCs w:val="28"/>
              </w:rPr>
              <w:t xml:space="preserve"> và BC tức là: MH = MP.(2)</w:t>
            </w:r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>Từ (1) và (2) suy ra: MK = MP</w:t>
            </w:r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>Suy ra: M cách đều AB và AC</w:t>
            </w:r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>Tức là M thuộc tia phân giác của góc BAC.</w:t>
            </w:r>
          </w:p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798" w:type="dxa"/>
          </w:tcPr>
          <w:p w:rsidR="00C619A0" w:rsidRPr="009F457D" w:rsidRDefault="00C619A0" w:rsidP="00C619A0">
            <w:pPr>
              <w:pStyle w:val="ListParagraph"/>
              <w:tabs>
                <w:tab w:val="left" w:pos="103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47900" cy="2676525"/>
                  <wp:effectExtent l="0" t="0" r="0" b="0"/>
                  <wp:docPr id="309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9A0" w:rsidRDefault="00C619A0" w:rsidP="00C619A0">
      <w:pPr>
        <w:tabs>
          <w:tab w:val="left" w:pos="1035"/>
        </w:tabs>
        <w:spacing w:line="360" w:lineRule="auto"/>
        <w:jc w:val="both"/>
      </w:pPr>
      <w:r w:rsidRPr="00C26692">
        <w:rPr>
          <w:b/>
        </w:rPr>
        <w:t>Câu 2:</w:t>
      </w:r>
      <w:r w:rsidRPr="00A425BF">
        <w:t xml:space="preserve">  </w:t>
      </w:r>
      <w:r w:rsidRPr="00C26692">
        <w:rPr>
          <w:b/>
          <w:bCs/>
          <w:i/>
          <w:iCs/>
        </w:rPr>
        <w:t>Cho góc nhọn xOy. Trên Ox lấy điểm A và trên Oy lấy điểm B sao cho OA = OB. Đường thẳng vuông góc với Ox kẻ qua A cắt Oy tại C. Đường vuông góc với Oy kẻ qua B cắt Ox tại D và cắt AC tại I. Đường thẳng vuông góc với Ox kẻ qua D cắt Oy tại E. Đường vuông góc với Oy kẻ qua C cắt Ox tại F và cắt DE tại J. Chứng minh rằng ba điểm O, I, J thẳng hàng</w:t>
      </w:r>
      <w:r>
        <w:t>.</w:t>
      </w:r>
    </w:p>
    <w:p w:rsidR="00C619A0" w:rsidRDefault="00C619A0" w:rsidP="00C619A0">
      <w:pPr>
        <w:tabs>
          <w:tab w:val="left" w:pos="1035"/>
        </w:tabs>
        <w:spacing w:line="360" w:lineRule="auto"/>
        <w:jc w:val="both"/>
      </w:pPr>
      <w:r w:rsidRPr="00132492">
        <w:t>Đáp</w:t>
      </w:r>
      <w:r>
        <w:t xml:space="preserve"> </w:t>
      </w:r>
      <w:r w:rsidRPr="00132492">
        <w:t>án</w:t>
      </w:r>
      <w: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8"/>
        <w:gridCol w:w="3168"/>
      </w:tblGrid>
      <w:tr w:rsidR="00C619A0" w:rsidTr="00A71C9B">
        <w:tc>
          <w:tcPr>
            <w:tcW w:w="6408" w:type="dxa"/>
          </w:tcPr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+∆</m:t>
                </m:r>
                <m:r>
                  <w:rPr>
                    <w:rFonts w:ascii="Cambria Math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Cs w:val="28"/>
                  </w:rPr>
                  <m:t>AOI</m:t>
                </m:r>
                <m:r>
                  <w:rPr>
                    <w:rFonts w:ascii="Cambria Math"/>
                    <w:szCs w:val="28"/>
                  </w:rPr>
                  <m:t xml:space="preserve">= </m:t>
                </m:r>
                <m:r>
                  <w:rPr>
                    <w:rFonts w:ascii="Cambria Math" w:hAnsi="Cambria Math"/>
                    <w:szCs w:val="28"/>
                  </w:rPr>
                  <m:t>∆</m:t>
                </m:r>
                <m:r>
                  <w:rPr>
                    <w:rFonts w:ascii="Cambria Math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Cs w:val="28"/>
                  </w:rPr>
                  <m:t>BOI</m:t>
                </m:r>
                <m:r>
                  <w:rPr>
                    <w:rFonts w:ascii="Cambria Math"/>
                    <w:szCs w:val="28"/>
                  </w:rPr>
                  <m:t xml:space="preserve"> ( </m:t>
                </m:r>
                <m:r>
                  <w:rPr>
                    <w:rFonts w:ascii="Cambria Math" w:hAnsi="Cambria Math"/>
                    <w:szCs w:val="28"/>
                  </w:rPr>
                  <m:t>cạnh</m:t>
                </m:r>
                <m:r>
                  <w:rPr>
                    <w:rFonts w:ascii="Cambria Math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Cs w:val="28"/>
                  </w:rPr>
                  <m:t>huyền</m:t>
                </m:r>
                <m:r>
                  <w:rPr>
                    <w:rFonts w:ascii="Cambria Math"/>
                    <w:szCs w:val="28"/>
                  </w:rPr>
                  <m:t>, c</m:t>
                </m:r>
                <m:r>
                  <w:rPr>
                    <w:rFonts w:ascii="Cambria Math"/>
                    <w:szCs w:val="28"/>
                  </w:rPr>
                  <m:t>ạ</m:t>
                </m:r>
                <m:r>
                  <w:rPr>
                    <w:rFonts w:ascii="Cambria Math"/>
                    <w:szCs w:val="28"/>
                  </w:rPr>
                  <m:t>n</m:t>
                </m:r>
                <m:r>
                  <w:rPr>
                    <w:rFonts w:ascii="Cambria Math" w:hAnsi="Cambria Math" w:cs="Cambria Math"/>
                    <w:szCs w:val="28"/>
                  </w:rPr>
                  <m:t>h góc vuông</m:t>
                </m:r>
                <m:r>
                  <w:rPr>
                    <w:rFonts w:ascii="Cambria Math"/>
                    <w:szCs w:val="28"/>
                  </w:rPr>
                  <m:t>)</m:t>
                </m:r>
              </m:oMath>
            </m:oMathPara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w:r w:rsidRPr="009F457D">
              <w:pict>
                <v:shape id="_x0000_i1050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27017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52701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9F457D">
              <w:t xml:space="preserve"> IA = IB ( hai cạnh tương ứng).</w:t>
            </w:r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w:r w:rsidRPr="009F457D">
              <w:t>Mà I nằm trong góc xOy</w:t>
            </w:r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w:r w:rsidRPr="009F457D">
              <w:pict>
                <v:shape id="_x0000_i1051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A51BB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DA51BB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9F457D">
              <w:t xml:space="preserve"> I thuộc tia phân giác của góc xOy. (1)</w:t>
            </w:r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w:r w:rsidRPr="009F457D">
              <w:t xml:space="preserve">+ Lại có: </w:t>
            </w:r>
            <m:oMath>
              <m:r>
                <w:rPr>
                  <w:rFonts w:ascii="Cambria Math" w:hAnsi="Cambria Math"/>
                  <w:szCs w:val="28"/>
                </w:rPr>
                <m:t>∆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Cs w:val="28"/>
                </w:rPr>
                <m:t>AOC</m:t>
              </m:r>
              <m:r>
                <w:rPr>
                  <w:rFonts w:ascii="Cambria Math"/>
                  <w:szCs w:val="28"/>
                </w:rPr>
                <m:t xml:space="preserve">= </m:t>
              </m:r>
              <m:r>
                <w:rPr>
                  <w:rFonts w:ascii="Cambria Math" w:hAnsi="Cambria Math"/>
                  <w:szCs w:val="28"/>
                </w:rPr>
                <m:t>∆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Cs w:val="28"/>
                </w:rPr>
                <m:t>BOD</m:t>
              </m:r>
            </m:oMath>
            <w:r w:rsidRPr="009F457D">
              <w:t xml:space="preserve"> ( g-c-g).</w:t>
            </w:r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w:r w:rsidRPr="009F457D">
              <w:pict>
                <v:shape id="_x0000_i1052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C2DC2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2C2DC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9F457D">
              <w:t xml:space="preserve"> OC = OD ( hai cạnh tương ứng).</w:t>
            </w:r>
          </w:p>
          <w:p w:rsidR="00C619A0" w:rsidRPr="009F457D" w:rsidRDefault="00C619A0" w:rsidP="00C619A0">
            <w:pPr>
              <w:tabs>
                <w:tab w:val="left" w:pos="1035"/>
              </w:tabs>
              <w:spacing w:line="360" w:lineRule="auto"/>
              <w:jc w:val="both"/>
            </w:pPr>
            <w:r w:rsidRPr="009F457D">
              <w:lastRenderedPageBreak/>
              <w:pict>
                <v:shape id="_x0000_i1053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95C47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695C4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9F457D">
              <w:t xml:space="preserve"> </w:t>
            </w:r>
            <m:oMath>
              <m:r>
                <w:rPr>
                  <w:rFonts w:ascii="Cambria Math" w:hAnsi="Cambria Math"/>
                  <w:szCs w:val="28"/>
                </w:rPr>
                <m:t>∆</m:t>
              </m:r>
              <m:r>
                <w:rPr>
                  <w:rFonts w:ascii="Cambria Math"/>
                  <w:szCs w:val="28"/>
                </w:rPr>
                <m:t xml:space="preserve"> D</m:t>
              </m:r>
              <m:r>
                <w:rPr>
                  <w:rFonts w:ascii="Cambria Math" w:hAnsi="Cambria Math"/>
                  <w:szCs w:val="28"/>
                </w:rPr>
                <m:t>OJ</m:t>
              </m:r>
              <m:r>
                <w:rPr>
                  <w:rFonts w:ascii="Cambria Math"/>
                  <w:szCs w:val="28"/>
                </w:rPr>
                <m:t xml:space="preserve">= </m:t>
              </m:r>
              <m:r>
                <w:rPr>
                  <w:rFonts w:ascii="Cambria Math" w:hAnsi="Cambria Math"/>
                  <w:szCs w:val="28"/>
                </w:rPr>
                <m:t>∆</m:t>
              </m:r>
              <m:r>
                <w:rPr>
                  <w:rFonts w:ascii="Cambria Math"/>
                  <w:szCs w:val="28"/>
                </w:rPr>
                <m:t xml:space="preserve"> C</m:t>
              </m:r>
              <m:r>
                <w:rPr>
                  <w:rFonts w:ascii="Cambria Math" w:hAnsi="Cambria Math"/>
                  <w:szCs w:val="28"/>
                </w:rPr>
                <m:t>OJ</m:t>
              </m:r>
            </m:oMath>
            <w:r w:rsidRPr="009F457D">
              <w:t xml:space="preserve"> ( cạnh huyền, cạnh góc vuông).</w:t>
            </w:r>
          </w:p>
          <w:p w:rsidR="00C619A0" w:rsidRPr="009F457D" w:rsidRDefault="00C619A0" w:rsidP="00C619A0">
            <w:pPr>
              <w:spacing w:line="360" w:lineRule="auto"/>
            </w:pPr>
            <w:r w:rsidRPr="009F457D">
              <w:pict>
                <v:shape id="_x0000_i1054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2C46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632C4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9F457D">
              <w:t xml:space="preserve"> JD = JC ( hai cạnh tương ứng).</w:t>
            </w:r>
          </w:p>
          <w:p w:rsidR="00C619A0" w:rsidRPr="009F457D" w:rsidRDefault="00C619A0" w:rsidP="00C619A0">
            <w:pPr>
              <w:spacing w:line="360" w:lineRule="auto"/>
            </w:pPr>
            <w:r w:rsidRPr="009F457D">
              <w:pict>
                <v:shape id="_x0000_i1055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04D6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9E04D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9F457D">
              <w:t xml:space="preserve"> J thuộc tia phân giác của góc xOy. (2)</w:t>
            </w:r>
          </w:p>
          <w:p w:rsidR="00C619A0" w:rsidRPr="009F457D" w:rsidRDefault="00C619A0" w:rsidP="00C619A0">
            <w:pPr>
              <w:spacing w:line="360" w:lineRule="auto"/>
            </w:pPr>
            <w:r w:rsidRPr="009F457D">
              <w:t>Từ (1) và (2) suy ra ba điểm O, I,J thẳng hàng</w:t>
            </w:r>
          </w:p>
          <w:p w:rsidR="00C619A0" w:rsidRPr="009F457D" w:rsidRDefault="00C619A0" w:rsidP="00C619A0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3168" w:type="dxa"/>
          </w:tcPr>
          <w:p w:rsidR="00C619A0" w:rsidRPr="009F457D" w:rsidRDefault="00C619A0" w:rsidP="00C619A0">
            <w:pPr>
              <w:tabs>
                <w:tab w:val="left" w:pos="1485"/>
              </w:tabs>
              <w:spacing w:line="360" w:lineRule="auto"/>
              <w:jc w:val="both"/>
            </w:pPr>
            <w:r w:rsidRPr="009F457D">
              <w:lastRenderedPageBreak/>
              <w:tab/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2152650" cy="2000250"/>
                  <wp:effectExtent l="0" t="0" r="0" b="0"/>
                  <wp:docPr id="31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9A0" w:rsidRDefault="00C619A0" w:rsidP="00C619A0">
      <w:pPr>
        <w:tabs>
          <w:tab w:val="left" w:pos="1035"/>
        </w:tabs>
        <w:spacing w:line="360" w:lineRule="auto"/>
        <w:jc w:val="both"/>
      </w:pPr>
    </w:p>
    <w:p w:rsidR="00C619A0" w:rsidRDefault="00C619A0" w:rsidP="00C619A0">
      <w:pPr>
        <w:spacing w:line="360" w:lineRule="auto"/>
      </w:pPr>
    </w:p>
    <w:p w:rsidR="00C619A0" w:rsidRDefault="00C619A0" w:rsidP="00C619A0">
      <w:pPr>
        <w:spacing w:line="360" w:lineRule="auto"/>
        <w:jc w:val="center"/>
      </w:pPr>
      <w:r w:rsidRPr="00C26692">
        <w:rPr>
          <w:b/>
        </w:rPr>
        <w:t>Câu 3:</w:t>
      </w:r>
      <w:r>
        <w:t xml:space="preserve"> </w:t>
      </w:r>
      <w:r w:rsidRPr="00C26692">
        <w:rPr>
          <w:b/>
          <w:bCs/>
          <w:i/>
          <w:iCs/>
        </w:rPr>
        <w:t xml:space="preserve">Cho góc xOy. Lấy điểm A trên tia Ox, điểm B trên tia Oy. Vẽ các tia phân giác của các góc BAx và ABy cắt nhau tại M. Từ M vẽ một đường thẳng vuông góc với OM, cắt Ox,Oy lần lượt tại C và D. Chứng minh rằng </w:t>
      </w:r>
      <m:oMath>
        <m:r>
          <w:rPr>
            <w:rFonts w:ascii="Cambria Math" w:hAnsi="Cambria Math"/>
            <w:szCs w:val="28"/>
          </w:rPr>
          <m:t>∆</m:t>
        </m:r>
        <m:r>
          <w:rPr>
            <w:rFonts w:ascii="Cambria Math"/>
            <w:szCs w:val="28"/>
          </w:rPr>
          <m:t xml:space="preserve"> </m:t>
        </m:r>
        <m:r>
          <w:rPr>
            <w:rFonts w:ascii="Cambria Math" w:hAnsi="Cambria Math"/>
            <w:szCs w:val="28"/>
          </w:rPr>
          <m:t>OCD</m:t>
        </m:r>
        <m:r>
          <w:rPr>
            <w:rFonts w:ascii="Cambria Math"/>
            <w:szCs w:val="28"/>
          </w:rPr>
          <m:t xml:space="preserve"> </m:t>
        </m:r>
        <m:r>
          <w:rPr>
            <w:rFonts w:ascii="Cambria Math" w:hAnsi="Cambria Math"/>
            <w:szCs w:val="28"/>
          </w:rPr>
          <m:t>cân</m:t>
        </m:r>
        <m:r>
          <w:rPr>
            <w:rFonts w:ascii="Cambria Math"/>
            <w:szCs w:val="28"/>
          </w:rPr>
          <m:t>.</m:t>
        </m:r>
      </m:oMath>
    </w:p>
    <w:p w:rsidR="00C619A0" w:rsidRDefault="00C619A0" w:rsidP="00C619A0">
      <w:pPr>
        <w:spacing w:line="360" w:lineRule="auto"/>
      </w:pPr>
      <w:r w:rsidRPr="00CE224E">
        <w:t>Đáp</w:t>
      </w:r>
      <w:r>
        <w:t xml:space="preserve"> </w:t>
      </w:r>
      <w:r w:rsidRPr="00CE224E">
        <w:t>án</w:t>
      </w:r>
      <w:r>
        <w:t xml:space="preserve">: </w:t>
      </w:r>
    </w:p>
    <w:p w:rsidR="00C619A0" w:rsidRDefault="00C619A0" w:rsidP="00C619A0">
      <w:pPr>
        <w:spacing w:line="36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8"/>
        <w:gridCol w:w="3978"/>
      </w:tblGrid>
      <w:tr w:rsidR="00C619A0" w:rsidTr="00A71C9B">
        <w:tc>
          <w:tcPr>
            <w:tcW w:w="5598" w:type="dxa"/>
          </w:tcPr>
          <w:p w:rsidR="00C619A0" w:rsidRPr="009F457D" w:rsidRDefault="00C619A0" w:rsidP="00C619A0">
            <w:pPr>
              <w:spacing w:line="360" w:lineRule="auto"/>
              <w:jc w:val="center"/>
            </w:pPr>
            <w:r w:rsidRPr="009F457D">
              <w:t xml:space="preserve">Xét </w:t>
            </w:r>
            <m:oMath>
              <m:r>
                <w:rPr>
                  <w:rFonts w:ascii="Cambria Math" w:hAnsi="Cambria Math"/>
                  <w:szCs w:val="28"/>
                </w:rPr>
                <m:t>∆ AOB</m:t>
              </m:r>
            </m:oMath>
            <w:r w:rsidRPr="009F457D">
              <w:t xml:space="preserve"> có các tia phân giác ngoài của góc A và B cắt nhau tại M nên tia OM là tia phận giác của góc xOy.</w:t>
            </w:r>
          </w:p>
          <w:p w:rsidR="00C619A0" w:rsidRPr="009F457D" w:rsidRDefault="00C619A0" w:rsidP="00C619A0">
            <w:pPr>
              <w:spacing w:line="360" w:lineRule="auto"/>
            </w:pPr>
            <w:r w:rsidRPr="009F457D">
              <w:t xml:space="preserve">+ </w:t>
            </w:r>
            <m:oMath>
              <m:r>
                <w:rPr>
                  <w:rFonts w:ascii="Cambria Math" w:hAnsi="Cambria Math"/>
                  <w:szCs w:val="28"/>
                </w:rPr>
                <m:t>∆ MOC</m:t>
              </m:r>
            </m:oMath>
            <w:r w:rsidRPr="009F457D">
              <w:t xml:space="preserve"> = </w:t>
            </w:r>
            <m:oMath>
              <m:r>
                <w:rPr>
                  <w:rFonts w:ascii="Cambria Math" w:hAnsi="Cambria Math"/>
                  <w:szCs w:val="28"/>
                </w:rPr>
                <m:t>∆ MOD</m:t>
              </m:r>
            </m:oMath>
            <w:r w:rsidRPr="009F457D">
              <w:t xml:space="preserve"> ( g-c-g).</w:t>
            </w:r>
          </w:p>
          <w:p w:rsidR="00C619A0" w:rsidRPr="009F457D" w:rsidRDefault="00C619A0" w:rsidP="00C619A0">
            <w:pPr>
              <w:spacing w:line="360" w:lineRule="auto"/>
            </w:pPr>
            <w:r w:rsidRPr="009F457D">
              <w:t>Suy ra OC = OD.</w:t>
            </w:r>
          </w:p>
          <w:p w:rsidR="00C619A0" w:rsidRPr="009F457D" w:rsidRDefault="00C619A0" w:rsidP="00C619A0">
            <w:pPr>
              <w:spacing w:line="360" w:lineRule="auto"/>
            </w:pPr>
            <w:r w:rsidRPr="009F457D">
              <w:t xml:space="preserve">Vậy </w:t>
            </w:r>
            <m:oMath>
              <m:r>
                <w:rPr>
                  <w:rFonts w:ascii="Cambria Math" w:hAnsi="Cambria Math"/>
                  <w:szCs w:val="28"/>
                </w:rPr>
                <m:t>∆ OCD</m:t>
              </m:r>
            </m:oMath>
            <w:r w:rsidRPr="009F457D">
              <w:t xml:space="preserve"> cân tại O.</w:t>
            </w:r>
          </w:p>
          <w:p w:rsidR="00C619A0" w:rsidRPr="009F457D" w:rsidRDefault="00C619A0" w:rsidP="00C619A0">
            <w:pPr>
              <w:spacing w:line="360" w:lineRule="auto"/>
            </w:pPr>
          </w:p>
          <w:p w:rsidR="00C619A0" w:rsidRPr="009F457D" w:rsidRDefault="00C619A0" w:rsidP="00C619A0">
            <w:pPr>
              <w:spacing w:line="360" w:lineRule="auto"/>
              <w:jc w:val="center"/>
            </w:pPr>
          </w:p>
        </w:tc>
        <w:tc>
          <w:tcPr>
            <w:tcW w:w="3978" w:type="dxa"/>
          </w:tcPr>
          <w:p w:rsidR="00C619A0" w:rsidRPr="009F457D" w:rsidRDefault="00C619A0" w:rsidP="00C619A0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52675" cy="2247900"/>
                  <wp:effectExtent l="0" t="0" r="0" b="0"/>
                  <wp:docPr id="312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9A0" w:rsidRPr="00C619A0" w:rsidRDefault="00C619A0" w:rsidP="00C619A0">
      <w:pPr>
        <w:spacing w:line="360" w:lineRule="auto"/>
      </w:pPr>
    </w:p>
    <w:sectPr w:rsidR="00C619A0" w:rsidRPr="00C619A0" w:rsidSect="00CF40CC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4B2" w:rsidRDefault="008714B2" w:rsidP="007B1A36">
      <w:r>
        <w:separator/>
      </w:r>
    </w:p>
  </w:endnote>
  <w:endnote w:type="continuationSeparator" w:id="1">
    <w:p w:rsidR="008714B2" w:rsidRDefault="008714B2" w:rsidP="007B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.Vn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36" w:rsidRPr="007B1A36" w:rsidRDefault="005C01B1" w:rsidP="007B1A36">
    <w:pPr>
      <w:pStyle w:val="Footer"/>
      <w:jc w:val="center"/>
      <w:rPr>
        <w:szCs w:val="28"/>
      </w:rPr>
    </w:pPr>
    <w:bookmarkStart w:id="0" w:name="_Hlk518747202"/>
    <w:r>
      <w:rPr>
        <w:noProof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7B1A36" w:rsidRPr="007B1A36">
      <w:rPr>
        <w:szCs w:val="28"/>
      </w:rPr>
      <w:t xml:space="preserve">Group: </w:t>
    </w:r>
    <w:hyperlink r:id="rId1" w:history="1">
      <w:r w:rsidR="007B1A36" w:rsidRPr="007B1A36">
        <w:rPr>
          <w:rStyle w:val="Hyperlink"/>
          <w:szCs w:val="28"/>
        </w:rPr>
        <w:t>https://www.facebook.com/groups/tailieutieuhocvathcs/</w:t>
      </w:r>
    </w:hyperlink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4B2" w:rsidRDefault="008714B2" w:rsidP="007B1A36">
      <w:r>
        <w:separator/>
      </w:r>
    </w:p>
  </w:footnote>
  <w:footnote w:type="continuationSeparator" w:id="1">
    <w:p w:rsidR="008714B2" w:rsidRDefault="008714B2" w:rsidP="007B1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36" w:rsidRPr="007B1A36" w:rsidRDefault="005C01B1" w:rsidP="007B1A36">
    <w:pPr>
      <w:jc w:val="center"/>
      <w:rPr>
        <w:b/>
        <w:color w:val="FF0000"/>
        <w:szCs w:val="28"/>
      </w:rPr>
    </w:pPr>
    <w:r w:rsidRPr="005C01B1">
      <w:rPr>
        <w:rFonts w:ascii=".VnTime" w:hAnsi=".VnTime"/>
        <w:b/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1026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5C01B1">
      <w:rPr>
        <w:rFonts w:ascii=".VnTime" w:hAnsi=".VnTime"/>
        <w:b/>
        <w:noProof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7B1A36" w:rsidRPr="007B1A36">
      <w:rPr>
        <w:b/>
        <w:color w:val="FF0000"/>
        <w:szCs w:val="28"/>
      </w:rPr>
      <w:t>HOC360.NET - TÀI LIỆU HỌC TẬP MIỄN PHÍ</w:t>
    </w:r>
  </w:p>
  <w:p w:rsidR="007B1A36" w:rsidRDefault="007B1A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7E41"/>
    <w:multiLevelType w:val="hybridMultilevel"/>
    <w:tmpl w:val="F000F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473B9"/>
    <w:multiLevelType w:val="hybridMultilevel"/>
    <w:tmpl w:val="C6A8B776"/>
    <w:lvl w:ilvl="0" w:tplc="517E9F88">
      <w:start w:val="1"/>
      <w:numFmt w:val="lowerLetter"/>
      <w:lvlText w:val="%1)"/>
      <w:lvlJc w:val="left"/>
      <w:pPr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40DC6B6B"/>
    <w:multiLevelType w:val="hybridMultilevel"/>
    <w:tmpl w:val="39B89D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9A3A97"/>
    <w:multiLevelType w:val="hybridMultilevel"/>
    <w:tmpl w:val="866C7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61007A"/>
    <w:multiLevelType w:val="hybridMultilevel"/>
    <w:tmpl w:val="63622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9D12E6"/>
    <w:multiLevelType w:val="hybridMultilevel"/>
    <w:tmpl w:val="B8623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F6BDE"/>
    <w:multiLevelType w:val="hybridMultilevel"/>
    <w:tmpl w:val="7D3E2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934DDB"/>
    <w:multiLevelType w:val="hybridMultilevel"/>
    <w:tmpl w:val="9D52C7D6"/>
    <w:lvl w:ilvl="0" w:tplc="B040FA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76735BD"/>
    <w:multiLevelType w:val="hybridMultilevel"/>
    <w:tmpl w:val="799CF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D06592"/>
    <w:multiLevelType w:val="hybridMultilevel"/>
    <w:tmpl w:val="B41E8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B1A36"/>
    <w:rsid w:val="000D1F79"/>
    <w:rsid w:val="00107A34"/>
    <w:rsid w:val="00137A68"/>
    <w:rsid w:val="003073D6"/>
    <w:rsid w:val="0036153A"/>
    <w:rsid w:val="00367B47"/>
    <w:rsid w:val="00477FB9"/>
    <w:rsid w:val="00527E5F"/>
    <w:rsid w:val="005301E5"/>
    <w:rsid w:val="00536BE2"/>
    <w:rsid w:val="00553C97"/>
    <w:rsid w:val="005C01B1"/>
    <w:rsid w:val="00636DB5"/>
    <w:rsid w:val="00674BA6"/>
    <w:rsid w:val="006A1F69"/>
    <w:rsid w:val="006E5737"/>
    <w:rsid w:val="007372E7"/>
    <w:rsid w:val="007B1A36"/>
    <w:rsid w:val="007D504C"/>
    <w:rsid w:val="008564FD"/>
    <w:rsid w:val="008714B2"/>
    <w:rsid w:val="008D2019"/>
    <w:rsid w:val="00912831"/>
    <w:rsid w:val="00915477"/>
    <w:rsid w:val="009176EB"/>
    <w:rsid w:val="00956C3F"/>
    <w:rsid w:val="009D0848"/>
    <w:rsid w:val="009E43EB"/>
    <w:rsid w:val="00A27A4F"/>
    <w:rsid w:val="00A87DCF"/>
    <w:rsid w:val="00A87E8D"/>
    <w:rsid w:val="00AB0ABD"/>
    <w:rsid w:val="00B25243"/>
    <w:rsid w:val="00BC39DC"/>
    <w:rsid w:val="00C619A0"/>
    <w:rsid w:val="00CB6EE4"/>
    <w:rsid w:val="00CD44EF"/>
    <w:rsid w:val="00CD7622"/>
    <w:rsid w:val="00CF40CC"/>
    <w:rsid w:val="00DE09FD"/>
    <w:rsid w:val="00EA2B2D"/>
    <w:rsid w:val="00EC1585"/>
    <w:rsid w:val="00F2718F"/>
    <w:rsid w:val="00FE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1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1A36"/>
  </w:style>
  <w:style w:type="paragraph" w:styleId="Footer">
    <w:name w:val="footer"/>
    <w:basedOn w:val="Normal"/>
    <w:link w:val="FooterChar"/>
    <w:unhideWhenUsed/>
    <w:rsid w:val="007B1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1A36"/>
  </w:style>
  <w:style w:type="paragraph" w:styleId="BalloonText">
    <w:name w:val="Balloon Text"/>
    <w:basedOn w:val="Normal"/>
    <w:link w:val="BalloonTextChar"/>
    <w:uiPriority w:val="99"/>
    <w:unhideWhenUsed/>
    <w:rsid w:val="007B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1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A36"/>
    <w:rPr>
      <w:color w:val="0000FF"/>
      <w:u w:val="single"/>
    </w:rPr>
  </w:style>
  <w:style w:type="character" w:styleId="PageNumber">
    <w:name w:val="page number"/>
    <w:basedOn w:val="DefaultParagraphFont"/>
    <w:rsid w:val="007B1A36"/>
  </w:style>
  <w:style w:type="paragraph" w:styleId="ListParagraph">
    <w:name w:val="List Paragraph"/>
    <w:basedOn w:val="Normal"/>
    <w:link w:val="ListParagraphChar"/>
    <w:qFormat/>
    <w:rsid w:val="007B1A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aliases w:val="tham khao"/>
    <w:basedOn w:val="TableNormal"/>
    <w:rsid w:val="007B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7B1A36"/>
    <w:pPr>
      <w:tabs>
        <w:tab w:val="center" w:pos="6320"/>
        <w:tab w:val="right" w:pos="10820"/>
      </w:tabs>
      <w:ind w:left="1800"/>
    </w:pPr>
    <w:rPr>
      <w:sz w:val="26"/>
    </w:rPr>
  </w:style>
  <w:style w:type="character" w:customStyle="1" w:styleId="MTDisplayEquationChar">
    <w:name w:val="MTDisplayEquation Char"/>
    <w:link w:val="MTDisplayEquation"/>
    <w:rsid w:val="007B1A36"/>
    <w:rPr>
      <w:rFonts w:ascii="Times New Roman" w:eastAsia="Times New Roman" w:hAnsi="Times New Roman" w:cs="Times New Roman"/>
      <w:sz w:val="26"/>
      <w:szCs w:val="24"/>
    </w:rPr>
  </w:style>
  <w:style w:type="character" w:customStyle="1" w:styleId="stt">
    <w:name w:val="stt"/>
    <w:rsid w:val="007B1A36"/>
  </w:style>
  <w:style w:type="character" w:customStyle="1" w:styleId="questdes">
    <w:name w:val="quest_des"/>
    <w:rsid w:val="007B1A36"/>
  </w:style>
  <w:style w:type="paragraph" w:styleId="NormalWeb">
    <w:name w:val="Normal (Web)"/>
    <w:basedOn w:val="Normal"/>
    <w:uiPriority w:val="99"/>
    <w:unhideWhenUsed/>
    <w:rsid w:val="007B1A36"/>
    <w:pPr>
      <w:spacing w:before="100" w:beforeAutospacing="1" w:after="100" w:afterAutospacing="1"/>
    </w:pPr>
    <w:rPr>
      <w:sz w:val="24"/>
    </w:rPr>
  </w:style>
  <w:style w:type="paragraph" w:styleId="BodyText3">
    <w:name w:val="Body Text 3"/>
    <w:basedOn w:val="Normal"/>
    <w:link w:val="BodyText3Char"/>
    <w:rsid w:val="007B1A36"/>
    <w:pPr>
      <w:jc w:val="both"/>
    </w:pPr>
    <w:rPr>
      <w:rFonts w:ascii=".VnTime" w:hAnsi=".VnTime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7B1A36"/>
    <w:rPr>
      <w:rFonts w:ascii=".VnTime" w:eastAsia="Times New Roman" w:hAnsi=".VnTime" w:cs="Times New Roman"/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A36"/>
  </w:style>
  <w:style w:type="character" w:styleId="Strong">
    <w:name w:val="Strong"/>
    <w:uiPriority w:val="22"/>
    <w:qFormat/>
    <w:rsid w:val="007B1A36"/>
    <w:rPr>
      <w:b/>
      <w:bCs/>
    </w:rPr>
  </w:style>
  <w:style w:type="paragraph" w:customStyle="1" w:styleId="cs95e872d0">
    <w:name w:val="cs95e872d0"/>
    <w:basedOn w:val="Normal"/>
    <w:rsid w:val="007B1A36"/>
    <w:pPr>
      <w:spacing w:before="100" w:beforeAutospacing="1" w:after="100" w:afterAutospacing="1"/>
    </w:pPr>
    <w:rPr>
      <w:sz w:val="24"/>
    </w:rPr>
  </w:style>
  <w:style w:type="character" w:customStyle="1" w:styleId="cs5efed22f">
    <w:name w:val="cs5efed22f"/>
    <w:rsid w:val="007B1A3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28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283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wmf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2018-08-29T07:39:00Z</cp:lastPrinted>
  <dcterms:created xsi:type="dcterms:W3CDTF">2018-08-29T07:45:00Z</dcterms:created>
  <dcterms:modified xsi:type="dcterms:W3CDTF">2018-08-29T07:45:00Z</dcterms:modified>
</cp:coreProperties>
</file>